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2B" w:rsidRPr="00880B17" w:rsidRDefault="009F481B" w:rsidP="00880B17">
      <w:pPr>
        <w:pStyle w:val="ConsPlusNormal"/>
        <w:jc w:val="right"/>
        <w:outlineLvl w:val="0"/>
        <w:rPr>
          <w:sz w:val="26"/>
          <w:szCs w:val="26"/>
        </w:rPr>
      </w:pPr>
      <w:r w:rsidRPr="00880B17">
        <w:rPr>
          <w:sz w:val="26"/>
          <w:szCs w:val="26"/>
        </w:rPr>
        <w:t xml:space="preserve">Приложение </w:t>
      </w:r>
      <w:r w:rsidR="00F82D40" w:rsidRPr="00880B17">
        <w:rPr>
          <w:sz w:val="26"/>
          <w:szCs w:val="26"/>
        </w:rPr>
        <w:t>№</w:t>
      </w:r>
      <w:r w:rsidRPr="00880B17">
        <w:rPr>
          <w:sz w:val="26"/>
          <w:szCs w:val="26"/>
        </w:rPr>
        <w:t xml:space="preserve"> 1</w:t>
      </w:r>
    </w:p>
    <w:p w:rsidR="00915F2B" w:rsidRPr="00880B17" w:rsidRDefault="009F481B" w:rsidP="00880B17">
      <w:pPr>
        <w:pStyle w:val="ConsPlusNormal"/>
        <w:jc w:val="right"/>
        <w:rPr>
          <w:sz w:val="26"/>
          <w:szCs w:val="26"/>
        </w:rPr>
      </w:pPr>
      <w:r w:rsidRPr="00880B17">
        <w:rPr>
          <w:sz w:val="26"/>
          <w:szCs w:val="26"/>
        </w:rPr>
        <w:t>к приказу</w:t>
      </w:r>
    </w:p>
    <w:p w:rsidR="00915F2B" w:rsidRPr="00880B17" w:rsidRDefault="00E85BFF" w:rsidP="00880B17">
      <w:pPr>
        <w:pStyle w:val="ConsPlusNormal"/>
        <w:jc w:val="right"/>
        <w:rPr>
          <w:sz w:val="26"/>
          <w:szCs w:val="26"/>
        </w:rPr>
      </w:pPr>
      <w:r w:rsidRPr="00880B17">
        <w:rPr>
          <w:sz w:val="26"/>
          <w:szCs w:val="26"/>
        </w:rPr>
        <w:t>Министерства транспорта и</w:t>
      </w:r>
    </w:p>
    <w:p w:rsidR="00F82D40" w:rsidRPr="00880B17" w:rsidRDefault="00F82D40" w:rsidP="00880B17">
      <w:pPr>
        <w:pStyle w:val="ConsPlusNormal"/>
        <w:jc w:val="right"/>
        <w:rPr>
          <w:sz w:val="26"/>
          <w:szCs w:val="26"/>
        </w:rPr>
      </w:pPr>
      <w:r w:rsidRPr="00880B17">
        <w:rPr>
          <w:sz w:val="26"/>
          <w:szCs w:val="26"/>
        </w:rPr>
        <w:t>дорожного хозяйства</w:t>
      </w:r>
    </w:p>
    <w:p w:rsidR="00F82D40" w:rsidRPr="00880B17" w:rsidRDefault="00F82D40" w:rsidP="00880B17">
      <w:pPr>
        <w:pStyle w:val="ConsPlusNormal"/>
        <w:jc w:val="right"/>
        <w:rPr>
          <w:sz w:val="26"/>
          <w:szCs w:val="26"/>
        </w:rPr>
      </w:pPr>
      <w:r w:rsidRPr="00880B17">
        <w:rPr>
          <w:sz w:val="26"/>
          <w:szCs w:val="26"/>
        </w:rPr>
        <w:t>Чувашской Республики</w:t>
      </w:r>
    </w:p>
    <w:p w:rsidR="00915F2B" w:rsidRPr="00880B17" w:rsidRDefault="00F82D40" w:rsidP="00880B17">
      <w:pPr>
        <w:pStyle w:val="ConsPlusNormal"/>
        <w:jc w:val="right"/>
        <w:rPr>
          <w:sz w:val="26"/>
          <w:szCs w:val="26"/>
        </w:rPr>
      </w:pPr>
      <w:r w:rsidRPr="00880B17">
        <w:rPr>
          <w:sz w:val="26"/>
          <w:szCs w:val="26"/>
        </w:rPr>
        <w:t>от ___________ № ___________</w:t>
      </w:r>
    </w:p>
    <w:p w:rsidR="00915F2B" w:rsidRPr="00880B17" w:rsidRDefault="00915F2B" w:rsidP="00880B17">
      <w:pPr>
        <w:pStyle w:val="ConsPlusNormal"/>
        <w:jc w:val="both"/>
        <w:rPr>
          <w:sz w:val="26"/>
          <w:szCs w:val="26"/>
        </w:rPr>
      </w:pPr>
    </w:p>
    <w:p w:rsidR="00915F2B" w:rsidRPr="00880B17" w:rsidRDefault="00F82D40" w:rsidP="00880B17">
      <w:pPr>
        <w:pStyle w:val="ConsPlusNormal"/>
        <w:jc w:val="center"/>
        <w:rPr>
          <w:b/>
          <w:sz w:val="26"/>
          <w:szCs w:val="26"/>
        </w:rPr>
      </w:pPr>
      <w:r w:rsidRPr="00880B17">
        <w:rPr>
          <w:b/>
          <w:sz w:val="26"/>
          <w:szCs w:val="26"/>
        </w:rPr>
        <w:t>ПРАВИЛА</w:t>
      </w:r>
    </w:p>
    <w:p w:rsidR="00F82D40" w:rsidRPr="00880B17" w:rsidRDefault="00F82D40" w:rsidP="00880B17">
      <w:pPr>
        <w:pStyle w:val="ConsPlusNormal"/>
        <w:jc w:val="center"/>
        <w:rPr>
          <w:sz w:val="26"/>
          <w:szCs w:val="26"/>
        </w:rPr>
      </w:pPr>
      <w:r w:rsidRPr="00880B17">
        <w:rPr>
          <w:b/>
          <w:sz w:val="26"/>
          <w:szCs w:val="26"/>
        </w:rPr>
        <w:t>обработки персональных данных в Министерстве транспорта и дорожного хозяйства Чувашской Республики</w:t>
      </w:r>
    </w:p>
    <w:p w:rsidR="00915F2B" w:rsidRPr="00880B17" w:rsidRDefault="00915F2B" w:rsidP="00880B17">
      <w:pPr>
        <w:pStyle w:val="ConsPlusNormal"/>
        <w:jc w:val="both"/>
        <w:rPr>
          <w:sz w:val="26"/>
          <w:szCs w:val="26"/>
        </w:rPr>
      </w:pPr>
    </w:p>
    <w:p w:rsidR="00DC72A9" w:rsidRPr="00880B17" w:rsidRDefault="00DC72A9" w:rsidP="00880B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1.1. </w:t>
      </w:r>
      <w:proofErr w:type="gramStart"/>
      <w:r w:rsidRPr="00880B17">
        <w:rPr>
          <w:sz w:val="26"/>
          <w:szCs w:val="26"/>
        </w:rPr>
        <w:t xml:space="preserve">Настоящие Правила разработаны в соответствии с Трудовым кодексом Российской Федерации, федеральными законами от 27 июля 2004 г. № 79-ФЗ </w:t>
      </w:r>
      <w:r w:rsidR="00E85BFF" w:rsidRPr="00880B17">
        <w:rPr>
          <w:sz w:val="26"/>
          <w:szCs w:val="26"/>
        </w:rPr>
        <w:br/>
      </w:r>
      <w:r w:rsidRPr="00880B17">
        <w:rPr>
          <w:sz w:val="26"/>
          <w:szCs w:val="26"/>
        </w:rPr>
        <w:t>«О государственной гражданской службе Российской Федерации» (далее - Федеральный закон «О государственной гражданской службе Российской Федерации»), от 27 июля 2006 г. № 152-ФЗ «О персональных данных» (далее - Федеральный закон «О персональных данных»), Указом Президента Российской Федерации от 30 мая 2005 г. № 609 «Об утверждении</w:t>
      </w:r>
      <w:proofErr w:type="gramEnd"/>
      <w:r w:rsidRPr="00880B17">
        <w:rPr>
          <w:sz w:val="26"/>
          <w:szCs w:val="26"/>
        </w:rPr>
        <w:t xml:space="preserve"> </w:t>
      </w:r>
      <w:proofErr w:type="gramStart"/>
      <w:r w:rsidRPr="00880B17">
        <w:rPr>
          <w:sz w:val="26"/>
          <w:szCs w:val="26"/>
        </w:rPr>
        <w:t xml:space="preserve">Положения о персональных данных государственного гражданского служащего Российской Федерации и ведении его личного дела», постановлениями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данных», от 15 сентября 2008 г. № 687 </w:t>
      </w:r>
      <w:r w:rsidR="00E85BFF" w:rsidRPr="00880B17">
        <w:rPr>
          <w:sz w:val="26"/>
          <w:szCs w:val="26"/>
        </w:rPr>
        <w:br/>
      </w:r>
      <w:r w:rsidRPr="00880B17">
        <w:rPr>
          <w:sz w:val="26"/>
          <w:szCs w:val="26"/>
        </w:rPr>
        <w:t>«Об утверждении Положения об особенностях обработки персональных данных, осуществляемой без использования</w:t>
      </w:r>
      <w:proofErr w:type="gramEnd"/>
      <w:r w:rsidRPr="00880B17">
        <w:rPr>
          <w:sz w:val="26"/>
          <w:szCs w:val="26"/>
        </w:rPr>
        <w:t xml:space="preserve"> средств автоматизации», от 1 ноября 2012 г. </w:t>
      </w:r>
      <w:r w:rsidR="00E85BFF" w:rsidRPr="00880B17">
        <w:rPr>
          <w:sz w:val="26"/>
          <w:szCs w:val="26"/>
        </w:rPr>
        <w:br/>
      </w:r>
      <w:r w:rsidRPr="00880B17">
        <w:rPr>
          <w:sz w:val="26"/>
          <w:szCs w:val="26"/>
        </w:rPr>
        <w:t>№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1.2. Правила определяют порядок и условия обработки персональных данных в Министерстве транспорта и дорожного хозяйства Чувашской Республики (далее - Министерство) с использованием средств автоматизации и без использования таких средств.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1.3. </w:t>
      </w:r>
      <w:proofErr w:type="gramStart"/>
      <w:r w:rsidRPr="00880B17">
        <w:rPr>
          <w:sz w:val="26"/>
          <w:szCs w:val="26"/>
        </w:rPr>
        <w:t>Обработка персональных данных в Министерстве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государственному гражданскому служащему Чувашской Республики в прохождении государственной гражданской службы Чувашской Республики в Министерстве (далее соответственно - гражданский служащий, гражданская служба), в обучении, должностном росте, обеспечения личной безопасности гражданского служащего и членов его семьи, учета результатов исполнения им</w:t>
      </w:r>
      <w:proofErr w:type="gramEnd"/>
      <w:r w:rsidRPr="00880B17">
        <w:rPr>
          <w:sz w:val="26"/>
          <w:szCs w:val="26"/>
        </w:rPr>
        <w:t xml:space="preserve"> должностных обязанностей</w:t>
      </w:r>
      <w:r w:rsidR="00534FEF" w:rsidRPr="00880B17">
        <w:rPr>
          <w:sz w:val="26"/>
          <w:szCs w:val="26"/>
        </w:rPr>
        <w:t xml:space="preserve"> и руководителей организаций, находящихся в ведении Министерства, включая членов их семей, обеспечения установленных законодательством Российской Федерации условий труда, гарантий и компенсаций, сохранности принадлежащего им имущества</w:t>
      </w:r>
      <w:r w:rsidRPr="00880B17">
        <w:rPr>
          <w:sz w:val="26"/>
          <w:szCs w:val="26"/>
        </w:rPr>
        <w:t>, а также для реализации полномочий, возложенных на Министерство действующим законодательством.</w:t>
      </w:r>
    </w:p>
    <w:p w:rsidR="00DC72A9" w:rsidRPr="00880B17" w:rsidRDefault="00DC72A9" w:rsidP="00880B17">
      <w:pPr>
        <w:pStyle w:val="ConsPlusNormal"/>
        <w:jc w:val="both"/>
        <w:rPr>
          <w:sz w:val="26"/>
          <w:szCs w:val="26"/>
        </w:rPr>
      </w:pPr>
    </w:p>
    <w:p w:rsidR="00534FEF" w:rsidRPr="00880B17" w:rsidRDefault="00DC72A9" w:rsidP="00880B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 xml:space="preserve">2. </w:t>
      </w:r>
      <w:r w:rsidR="00534FEF" w:rsidRPr="00880B17">
        <w:rPr>
          <w:rFonts w:ascii="Times New Roman" w:hAnsi="Times New Roman" w:cs="Times New Roman"/>
          <w:sz w:val="26"/>
          <w:szCs w:val="26"/>
        </w:rPr>
        <w:t>Условия и порядок обработки персональных данных</w:t>
      </w:r>
    </w:p>
    <w:p w:rsidR="00534FEF" w:rsidRPr="00880B17" w:rsidRDefault="00534FEF" w:rsidP="00880B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>в связи с реализацией служебных и трудовых отношений</w:t>
      </w:r>
    </w:p>
    <w:p w:rsidR="00534FEF" w:rsidRPr="00880B17" w:rsidRDefault="00534FEF" w:rsidP="00880B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4FEF" w:rsidRPr="00880B17" w:rsidRDefault="00534FEF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2.1. </w:t>
      </w:r>
      <w:proofErr w:type="gramStart"/>
      <w:r w:rsidRPr="00880B17">
        <w:rPr>
          <w:sz w:val="26"/>
          <w:szCs w:val="26"/>
        </w:rPr>
        <w:t xml:space="preserve">Персональные данные субъектов персональных данных обрабатываются в </w:t>
      </w:r>
      <w:r w:rsidRPr="00880B17">
        <w:rPr>
          <w:sz w:val="26"/>
          <w:szCs w:val="26"/>
        </w:rPr>
        <w:lastRenderedPageBreak/>
        <w:t>целях обеспечения кадровой работы, в том числе в целях содействия в прохождении гражданской службы, работникам Министерства в осуществлении трудовой деятельности, содействия в выполнении осуществляемой работы, формирования кадрового резерва гражданской службы, обучения и должностного роста, учета результатов исполнения должностных обязанностей, обеспечения личной безопасности гражданских служащих, работников Министерства и руководителей организаций, находящихся в ведении Министерства</w:t>
      </w:r>
      <w:proofErr w:type="gramEnd"/>
      <w:r w:rsidRPr="00880B17">
        <w:rPr>
          <w:sz w:val="26"/>
          <w:szCs w:val="26"/>
        </w:rPr>
        <w:t>, включая членов их семей, обеспечения установленных законодательством Российской Федерации условий труда, гарантий и компенсаций, сохранности принадлежащего им имущества.</w:t>
      </w:r>
    </w:p>
    <w:p w:rsidR="00534FEF" w:rsidRPr="00880B17" w:rsidRDefault="00534FEF" w:rsidP="00880B17">
      <w:pPr>
        <w:pStyle w:val="ConsPlusNormal"/>
        <w:ind w:firstLine="539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2.2. </w:t>
      </w:r>
      <w:proofErr w:type="gramStart"/>
      <w:r w:rsidRPr="00880B17">
        <w:rPr>
          <w:sz w:val="26"/>
          <w:szCs w:val="26"/>
        </w:rPr>
        <w:t xml:space="preserve">Обработка персональных данных гражданских служащих Министерства и руководителей организаций, находящихся в ведении Министерства, а также граждан, претендующих на замещение вакантных должностей гражданской службы в </w:t>
      </w:r>
      <w:r w:rsidR="00912EC6" w:rsidRPr="00880B17">
        <w:rPr>
          <w:sz w:val="26"/>
          <w:szCs w:val="26"/>
        </w:rPr>
        <w:t>Министерстве</w:t>
      </w:r>
      <w:r w:rsidR="00E71B2B" w:rsidRPr="00880B17">
        <w:rPr>
          <w:sz w:val="26"/>
          <w:szCs w:val="26"/>
        </w:rPr>
        <w:t>, и граждан, претендующих на замещение должности руководителя в организациях, находящихся в ведении Министерства</w:t>
      </w:r>
      <w:r w:rsidR="00912EC6" w:rsidRPr="00880B17">
        <w:rPr>
          <w:sz w:val="26"/>
          <w:szCs w:val="26"/>
        </w:rPr>
        <w:t>,</w:t>
      </w:r>
      <w:r w:rsidRPr="00880B17">
        <w:rPr>
          <w:sz w:val="26"/>
          <w:szCs w:val="26"/>
        </w:rPr>
        <w:t xml:space="preserve"> осуществляется без согласия указанных граждан в рамках целей, определенных </w:t>
      </w:r>
      <w:r w:rsidR="00912EC6" w:rsidRPr="00880B17">
        <w:rPr>
          <w:sz w:val="26"/>
          <w:szCs w:val="26"/>
        </w:rPr>
        <w:t xml:space="preserve">пунктом 2.1. </w:t>
      </w:r>
      <w:r w:rsidRPr="00880B17">
        <w:rPr>
          <w:sz w:val="26"/>
          <w:szCs w:val="26"/>
        </w:rPr>
        <w:t>настоящих Правил, в соответствии с пунктом 2 части 1 статьи 6</w:t>
      </w:r>
      <w:proofErr w:type="gramEnd"/>
      <w:r w:rsidRPr="00880B17">
        <w:rPr>
          <w:sz w:val="26"/>
          <w:szCs w:val="26"/>
        </w:rPr>
        <w:t xml:space="preserve"> и частью 2</w:t>
      </w:r>
      <w:r w:rsidR="00912EC6" w:rsidRPr="00880B17">
        <w:rPr>
          <w:sz w:val="26"/>
          <w:szCs w:val="26"/>
        </w:rPr>
        <w:t xml:space="preserve"> статьи 11 Федерального закона «</w:t>
      </w:r>
      <w:r w:rsidRPr="00880B17">
        <w:rPr>
          <w:sz w:val="26"/>
          <w:szCs w:val="26"/>
        </w:rPr>
        <w:t>О пе</w:t>
      </w:r>
      <w:r w:rsidR="00912EC6" w:rsidRPr="00880B17">
        <w:rPr>
          <w:sz w:val="26"/>
          <w:szCs w:val="26"/>
        </w:rPr>
        <w:t>рсональных данных»</w:t>
      </w:r>
      <w:r w:rsidRPr="00880B17">
        <w:rPr>
          <w:sz w:val="26"/>
          <w:szCs w:val="26"/>
        </w:rPr>
        <w:t xml:space="preserve"> и положениями Федерального закона </w:t>
      </w:r>
      <w:r w:rsidR="00E71B2B" w:rsidRPr="00880B17">
        <w:rPr>
          <w:sz w:val="26"/>
          <w:szCs w:val="26"/>
        </w:rPr>
        <w:t>«</w:t>
      </w:r>
      <w:r w:rsidRPr="00880B17">
        <w:rPr>
          <w:sz w:val="26"/>
          <w:szCs w:val="26"/>
        </w:rPr>
        <w:t>О государственной гражданской службе Российской Федерации</w:t>
      </w:r>
      <w:r w:rsidR="00E71B2B" w:rsidRPr="00880B17">
        <w:rPr>
          <w:sz w:val="26"/>
          <w:szCs w:val="26"/>
        </w:rPr>
        <w:t>»</w:t>
      </w:r>
      <w:r w:rsidRPr="00880B17">
        <w:rPr>
          <w:sz w:val="26"/>
          <w:szCs w:val="26"/>
        </w:rPr>
        <w:t xml:space="preserve">, Федерального закона от 25 декабря 2008 г. </w:t>
      </w:r>
      <w:r w:rsidR="00E71B2B" w:rsidRPr="00880B17">
        <w:rPr>
          <w:sz w:val="26"/>
          <w:szCs w:val="26"/>
        </w:rPr>
        <w:t>№</w:t>
      </w:r>
      <w:r w:rsidRPr="00880B17">
        <w:rPr>
          <w:sz w:val="26"/>
          <w:szCs w:val="26"/>
        </w:rPr>
        <w:t xml:space="preserve"> 273-ФЗ </w:t>
      </w:r>
      <w:r w:rsidR="00E71B2B" w:rsidRPr="00880B17">
        <w:rPr>
          <w:sz w:val="26"/>
          <w:szCs w:val="26"/>
        </w:rPr>
        <w:t>«</w:t>
      </w:r>
      <w:r w:rsidRPr="00880B17">
        <w:rPr>
          <w:sz w:val="26"/>
          <w:szCs w:val="26"/>
        </w:rPr>
        <w:t>О противодействии коррупции</w:t>
      </w:r>
      <w:r w:rsidR="00E71B2B" w:rsidRPr="00880B17">
        <w:rPr>
          <w:sz w:val="26"/>
          <w:szCs w:val="26"/>
        </w:rPr>
        <w:t>»</w:t>
      </w:r>
      <w:r w:rsidRPr="00880B17">
        <w:rPr>
          <w:sz w:val="26"/>
          <w:szCs w:val="26"/>
        </w:rPr>
        <w:t>, Трудовым кодексом Российской Федерации.</w:t>
      </w:r>
    </w:p>
    <w:p w:rsidR="00534FEF" w:rsidRPr="00880B17" w:rsidRDefault="00534FEF" w:rsidP="00880B17">
      <w:pPr>
        <w:pStyle w:val="ConsPlusNormal"/>
        <w:ind w:firstLine="539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2.3. </w:t>
      </w:r>
      <w:proofErr w:type="gramStart"/>
      <w:r w:rsidRPr="00880B17">
        <w:rPr>
          <w:sz w:val="26"/>
          <w:szCs w:val="26"/>
        </w:rPr>
        <w:t>Обработка специальных категорий персональных данных гражданских служащих</w:t>
      </w:r>
      <w:r w:rsidR="00E71B2B" w:rsidRPr="00880B17">
        <w:rPr>
          <w:sz w:val="26"/>
          <w:szCs w:val="26"/>
        </w:rPr>
        <w:t xml:space="preserve"> Министерства</w:t>
      </w:r>
      <w:r w:rsidRPr="00880B17">
        <w:rPr>
          <w:sz w:val="26"/>
          <w:szCs w:val="26"/>
        </w:rPr>
        <w:t xml:space="preserve"> и </w:t>
      </w:r>
      <w:r w:rsidR="00E71B2B" w:rsidRPr="00880B17">
        <w:rPr>
          <w:sz w:val="26"/>
          <w:szCs w:val="26"/>
        </w:rPr>
        <w:t>руководителей</w:t>
      </w:r>
      <w:r w:rsidRPr="00880B17">
        <w:rPr>
          <w:sz w:val="26"/>
          <w:szCs w:val="26"/>
        </w:rPr>
        <w:t xml:space="preserve"> организаций, находящихся в ведении </w:t>
      </w:r>
      <w:r w:rsidR="00E71B2B" w:rsidRPr="00880B17">
        <w:rPr>
          <w:sz w:val="26"/>
          <w:szCs w:val="26"/>
        </w:rPr>
        <w:t>Министерства</w:t>
      </w:r>
      <w:r w:rsidRPr="00880B17">
        <w:rPr>
          <w:sz w:val="26"/>
          <w:szCs w:val="26"/>
        </w:rPr>
        <w:t xml:space="preserve">, а также граждан, претендующих на замещение вакантных должностей гражданской службы в </w:t>
      </w:r>
      <w:r w:rsidR="00E71B2B" w:rsidRPr="00880B17">
        <w:rPr>
          <w:sz w:val="26"/>
          <w:szCs w:val="26"/>
        </w:rPr>
        <w:t>Министерстве</w:t>
      </w:r>
      <w:r w:rsidRPr="00880B17">
        <w:rPr>
          <w:sz w:val="26"/>
          <w:szCs w:val="26"/>
        </w:rPr>
        <w:t xml:space="preserve">, и граждан, претендующих на замещение </w:t>
      </w:r>
      <w:r w:rsidR="00CA0E8D" w:rsidRPr="00880B17">
        <w:rPr>
          <w:sz w:val="26"/>
          <w:szCs w:val="26"/>
        </w:rPr>
        <w:t xml:space="preserve">должности </w:t>
      </w:r>
      <w:r w:rsidR="00E71B2B" w:rsidRPr="00880B17">
        <w:rPr>
          <w:sz w:val="26"/>
          <w:szCs w:val="26"/>
        </w:rPr>
        <w:t>руководител</w:t>
      </w:r>
      <w:r w:rsidR="00CA0E8D" w:rsidRPr="00880B17">
        <w:rPr>
          <w:sz w:val="26"/>
          <w:szCs w:val="26"/>
        </w:rPr>
        <w:t>ей</w:t>
      </w:r>
      <w:r w:rsidRPr="00880B17">
        <w:rPr>
          <w:sz w:val="26"/>
          <w:szCs w:val="26"/>
        </w:rPr>
        <w:t xml:space="preserve"> в организациях, находящихся в ведении </w:t>
      </w:r>
      <w:r w:rsidR="00E71B2B" w:rsidRPr="00880B17">
        <w:rPr>
          <w:sz w:val="26"/>
          <w:szCs w:val="26"/>
        </w:rPr>
        <w:t>Министерства</w:t>
      </w:r>
      <w:r w:rsidRPr="00880B17">
        <w:rPr>
          <w:sz w:val="26"/>
          <w:szCs w:val="26"/>
        </w:rPr>
        <w:t>, осуществляется без согласия указанных граждан в рамках целей, определенных</w:t>
      </w:r>
      <w:r w:rsidR="00CA0E8D" w:rsidRPr="00880B17">
        <w:rPr>
          <w:sz w:val="26"/>
          <w:szCs w:val="26"/>
        </w:rPr>
        <w:t xml:space="preserve"> пунктом 2.1</w:t>
      </w:r>
      <w:r w:rsidRPr="00880B17">
        <w:rPr>
          <w:sz w:val="26"/>
          <w:szCs w:val="26"/>
        </w:rPr>
        <w:t xml:space="preserve"> настоящих Правил, в соответствии с пунктом 2.3 части 2</w:t>
      </w:r>
      <w:proofErr w:type="gramEnd"/>
      <w:r w:rsidRPr="00880B17">
        <w:rPr>
          <w:sz w:val="26"/>
          <w:szCs w:val="26"/>
        </w:rPr>
        <w:t xml:space="preserve"> </w:t>
      </w:r>
      <w:proofErr w:type="gramStart"/>
      <w:r w:rsidRPr="00880B17">
        <w:rPr>
          <w:sz w:val="26"/>
          <w:szCs w:val="26"/>
        </w:rPr>
        <w:t xml:space="preserve">статьи 10 Федерального закона </w:t>
      </w:r>
      <w:r w:rsidR="00E71B2B" w:rsidRPr="00880B17">
        <w:rPr>
          <w:sz w:val="26"/>
          <w:szCs w:val="26"/>
        </w:rPr>
        <w:t>«</w:t>
      </w:r>
      <w:r w:rsidRPr="00880B17">
        <w:rPr>
          <w:sz w:val="26"/>
          <w:szCs w:val="26"/>
        </w:rPr>
        <w:t>О персональных данных</w:t>
      </w:r>
      <w:r w:rsidR="00E71B2B" w:rsidRPr="00880B17">
        <w:rPr>
          <w:sz w:val="26"/>
          <w:szCs w:val="26"/>
        </w:rPr>
        <w:t>»</w:t>
      </w:r>
      <w:r w:rsidRPr="00880B17">
        <w:rPr>
          <w:sz w:val="26"/>
          <w:szCs w:val="26"/>
        </w:rPr>
        <w:t xml:space="preserve"> и положениями Трудового кодекса Российской Федерации, за исключением случаев получения персональных данных работника у третьей стороны (в соответствии с пунктом 3 статьи 86 Трудового кодекса Российской Федерации требуется письменное согласие </w:t>
      </w:r>
      <w:r w:rsidR="00CA0E8D" w:rsidRPr="00880B17">
        <w:rPr>
          <w:sz w:val="26"/>
          <w:szCs w:val="26"/>
        </w:rPr>
        <w:t>руководителей</w:t>
      </w:r>
      <w:r w:rsidRPr="00880B17">
        <w:rPr>
          <w:sz w:val="26"/>
          <w:szCs w:val="26"/>
        </w:rPr>
        <w:t xml:space="preserve"> организаци</w:t>
      </w:r>
      <w:r w:rsidR="00CA0E8D" w:rsidRPr="00880B17">
        <w:rPr>
          <w:sz w:val="26"/>
          <w:szCs w:val="26"/>
        </w:rPr>
        <w:t>й</w:t>
      </w:r>
      <w:r w:rsidRPr="00880B17">
        <w:rPr>
          <w:sz w:val="26"/>
          <w:szCs w:val="26"/>
        </w:rPr>
        <w:t xml:space="preserve">, находящихся в ведении </w:t>
      </w:r>
      <w:r w:rsidR="00CA0E8D" w:rsidRPr="00880B17">
        <w:rPr>
          <w:sz w:val="26"/>
          <w:szCs w:val="26"/>
        </w:rPr>
        <w:t>Министерства</w:t>
      </w:r>
      <w:r w:rsidRPr="00880B17">
        <w:rPr>
          <w:sz w:val="26"/>
          <w:szCs w:val="26"/>
        </w:rPr>
        <w:t xml:space="preserve">, и граждан, претендующих на замещение должностей </w:t>
      </w:r>
      <w:r w:rsidR="00CA0E8D" w:rsidRPr="00880B17">
        <w:rPr>
          <w:sz w:val="26"/>
          <w:szCs w:val="26"/>
        </w:rPr>
        <w:t>руководителей</w:t>
      </w:r>
      <w:r w:rsidRPr="00880B17">
        <w:rPr>
          <w:sz w:val="26"/>
          <w:szCs w:val="26"/>
        </w:rPr>
        <w:t xml:space="preserve"> указанных организаций).</w:t>
      </w:r>
      <w:proofErr w:type="gramEnd"/>
    </w:p>
    <w:p w:rsidR="00534FEF" w:rsidRPr="00880B17" w:rsidRDefault="00534FEF" w:rsidP="00880B17">
      <w:pPr>
        <w:pStyle w:val="ConsPlusNormal"/>
        <w:ind w:firstLine="539"/>
        <w:jc w:val="both"/>
        <w:rPr>
          <w:sz w:val="26"/>
          <w:szCs w:val="26"/>
        </w:rPr>
      </w:pPr>
      <w:bookmarkStart w:id="0" w:name="Par75"/>
      <w:bookmarkEnd w:id="0"/>
      <w:r w:rsidRPr="00880B17">
        <w:rPr>
          <w:sz w:val="26"/>
          <w:szCs w:val="26"/>
        </w:rPr>
        <w:t xml:space="preserve">2.4. Обработка персональных данных гражданских служащих, </w:t>
      </w:r>
      <w:r w:rsidR="00CA0E8D" w:rsidRPr="00880B17">
        <w:rPr>
          <w:sz w:val="26"/>
          <w:szCs w:val="26"/>
        </w:rPr>
        <w:t>руководителей организаций</w:t>
      </w:r>
      <w:r w:rsidRPr="00880B17">
        <w:rPr>
          <w:sz w:val="26"/>
          <w:szCs w:val="26"/>
        </w:rPr>
        <w:t>, находящихся в ведении</w:t>
      </w:r>
      <w:r w:rsidR="00CA0E8D" w:rsidRPr="00880B17">
        <w:rPr>
          <w:sz w:val="26"/>
          <w:szCs w:val="26"/>
        </w:rPr>
        <w:t xml:space="preserve"> Министерства</w:t>
      </w:r>
      <w:r w:rsidRPr="00880B17">
        <w:rPr>
          <w:sz w:val="26"/>
          <w:szCs w:val="26"/>
        </w:rPr>
        <w:t xml:space="preserve">, а также граждан, претендующих на замещение вакантных должностей гражданской службы в </w:t>
      </w:r>
      <w:r w:rsidR="00CA0E8D" w:rsidRPr="00880B17">
        <w:rPr>
          <w:sz w:val="26"/>
          <w:szCs w:val="26"/>
        </w:rPr>
        <w:t>Министерст</w:t>
      </w:r>
      <w:r w:rsidR="004E1CF4" w:rsidRPr="00880B17">
        <w:rPr>
          <w:sz w:val="26"/>
          <w:szCs w:val="26"/>
        </w:rPr>
        <w:t>в</w:t>
      </w:r>
      <w:r w:rsidR="00CA0E8D" w:rsidRPr="00880B17">
        <w:rPr>
          <w:sz w:val="26"/>
          <w:szCs w:val="26"/>
        </w:rPr>
        <w:t>е</w:t>
      </w:r>
      <w:r w:rsidRPr="00880B17">
        <w:rPr>
          <w:sz w:val="26"/>
          <w:szCs w:val="26"/>
        </w:rPr>
        <w:t xml:space="preserve">, и граждан, претендующих на замещение </w:t>
      </w:r>
      <w:r w:rsidR="00CA0E8D" w:rsidRPr="00880B17">
        <w:rPr>
          <w:sz w:val="26"/>
          <w:szCs w:val="26"/>
        </w:rPr>
        <w:t xml:space="preserve">должностей руководителей </w:t>
      </w:r>
      <w:r w:rsidRPr="00880B17">
        <w:rPr>
          <w:sz w:val="26"/>
          <w:szCs w:val="26"/>
        </w:rPr>
        <w:t>организаци</w:t>
      </w:r>
      <w:r w:rsidR="00CA0E8D" w:rsidRPr="00880B17">
        <w:rPr>
          <w:sz w:val="26"/>
          <w:szCs w:val="26"/>
        </w:rPr>
        <w:t>й</w:t>
      </w:r>
      <w:r w:rsidRPr="00880B17">
        <w:rPr>
          <w:sz w:val="26"/>
          <w:szCs w:val="26"/>
        </w:rPr>
        <w:t xml:space="preserve">, находящихся в ведении </w:t>
      </w:r>
      <w:r w:rsidR="00CA0E8D" w:rsidRPr="00880B17">
        <w:rPr>
          <w:sz w:val="26"/>
          <w:szCs w:val="26"/>
        </w:rPr>
        <w:t>Министерства</w:t>
      </w:r>
      <w:r w:rsidRPr="00880B17">
        <w:rPr>
          <w:sz w:val="26"/>
          <w:szCs w:val="26"/>
        </w:rPr>
        <w:t>, осуществляется при условии получения согласия указанных граждан в следующих случаях:</w:t>
      </w:r>
    </w:p>
    <w:p w:rsidR="00534FEF" w:rsidRPr="00880B17" w:rsidRDefault="00534FEF" w:rsidP="00880B17">
      <w:pPr>
        <w:pStyle w:val="ConsPlusNormal"/>
        <w:ind w:firstLine="539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1) 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о гражданской службе;</w:t>
      </w:r>
    </w:p>
    <w:p w:rsidR="00534FEF" w:rsidRPr="00880B17" w:rsidRDefault="00534FEF" w:rsidP="00880B17">
      <w:pPr>
        <w:pStyle w:val="ConsPlusNormal"/>
        <w:ind w:firstLine="539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2) при трансграничной передаче персональных данных;</w:t>
      </w:r>
    </w:p>
    <w:p w:rsidR="00534FEF" w:rsidRPr="00880B17" w:rsidRDefault="00534FEF" w:rsidP="00880B17">
      <w:pPr>
        <w:pStyle w:val="ConsPlusNormal"/>
        <w:ind w:firstLine="539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3) при принятии решений, порождающих юридические последствия в отношении указанных граждан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534FEF" w:rsidRPr="00880B17" w:rsidRDefault="00534FEF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2.5. В случаях, предусмотренных </w:t>
      </w:r>
      <w:r w:rsidR="004E1CF4" w:rsidRPr="00880B17">
        <w:rPr>
          <w:sz w:val="26"/>
          <w:szCs w:val="26"/>
        </w:rPr>
        <w:t xml:space="preserve"> пунктом 2.4 </w:t>
      </w:r>
      <w:r w:rsidRPr="00880B17">
        <w:rPr>
          <w:sz w:val="26"/>
          <w:szCs w:val="26"/>
        </w:rPr>
        <w:t xml:space="preserve">настоящих Правил, согласие субъекта персональных данных оформляется в письменной форме, если иное не установлено Федеральным законом </w:t>
      </w:r>
      <w:r w:rsidR="004E1CF4" w:rsidRPr="00880B17">
        <w:rPr>
          <w:sz w:val="26"/>
          <w:szCs w:val="26"/>
        </w:rPr>
        <w:t>«</w:t>
      </w:r>
      <w:r w:rsidRPr="00880B17">
        <w:rPr>
          <w:sz w:val="26"/>
          <w:szCs w:val="26"/>
        </w:rPr>
        <w:t>О персональных данных</w:t>
      </w:r>
      <w:r w:rsidR="004E1CF4" w:rsidRPr="00880B17">
        <w:rPr>
          <w:sz w:val="26"/>
          <w:szCs w:val="26"/>
        </w:rPr>
        <w:t>»</w:t>
      </w:r>
      <w:r w:rsidRPr="00880B17">
        <w:rPr>
          <w:sz w:val="26"/>
          <w:szCs w:val="26"/>
        </w:rPr>
        <w:t>.</w:t>
      </w:r>
    </w:p>
    <w:p w:rsidR="00534FEF" w:rsidRPr="00880B17" w:rsidRDefault="00534FEF" w:rsidP="00880B17">
      <w:pPr>
        <w:pStyle w:val="ConsPlusNormal"/>
        <w:ind w:firstLine="539"/>
        <w:jc w:val="both"/>
        <w:rPr>
          <w:sz w:val="26"/>
          <w:szCs w:val="26"/>
        </w:rPr>
      </w:pPr>
      <w:r w:rsidRPr="00880B17">
        <w:rPr>
          <w:sz w:val="26"/>
          <w:szCs w:val="26"/>
        </w:rPr>
        <w:lastRenderedPageBreak/>
        <w:t xml:space="preserve">2.6. </w:t>
      </w:r>
      <w:proofErr w:type="gramStart"/>
      <w:r w:rsidRPr="00880B17">
        <w:rPr>
          <w:sz w:val="26"/>
          <w:szCs w:val="26"/>
        </w:rPr>
        <w:t>Обработка персональных данных гражданских служащих,</w:t>
      </w:r>
      <w:r w:rsidR="004E1CF4" w:rsidRPr="00880B17">
        <w:rPr>
          <w:sz w:val="26"/>
          <w:szCs w:val="26"/>
        </w:rPr>
        <w:t xml:space="preserve"> Министерства</w:t>
      </w:r>
      <w:r w:rsidRPr="00880B17">
        <w:rPr>
          <w:sz w:val="26"/>
          <w:szCs w:val="26"/>
        </w:rPr>
        <w:t xml:space="preserve"> и </w:t>
      </w:r>
      <w:r w:rsidR="004E1CF4" w:rsidRPr="00880B17">
        <w:rPr>
          <w:sz w:val="26"/>
          <w:szCs w:val="26"/>
        </w:rPr>
        <w:t>руководителей организаций, находящихся в ведении Министерства</w:t>
      </w:r>
      <w:r w:rsidRPr="00880B17">
        <w:rPr>
          <w:sz w:val="26"/>
          <w:szCs w:val="26"/>
        </w:rPr>
        <w:t xml:space="preserve">, а также граждан, претендующих на замещение вакантных должностей гражданской службы в </w:t>
      </w:r>
      <w:r w:rsidR="004E1CF4" w:rsidRPr="00880B17">
        <w:rPr>
          <w:sz w:val="26"/>
          <w:szCs w:val="26"/>
        </w:rPr>
        <w:t>Министерстве</w:t>
      </w:r>
      <w:r w:rsidRPr="00880B17">
        <w:rPr>
          <w:sz w:val="26"/>
          <w:szCs w:val="26"/>
        </w:rPr>
        <w:t>, и граждан, претендующих на замещение должност</w:t>
      </w:r>
      <w:r w:rsidR="004E1CF4" w:rsidRPr="00880B17">
        <w:rPr>
          <w:sz w:val="26"/>
          <w:szCs w:val="26"/>
        </w:rPr>
        <w:t xml:space="preserve">ей </w:t>
      </w:r>
      <w:r w:rsidR="004E1CF4" w:rsidRPr="00880B17">
        <w:rPr>
          <w:sz w:val="26"/>
          <w:szCs w:val="26"/>
        </w:rPr>
        <w:t>руководителей организаций, находящихся в ведении Министерства</w:t>
      </w:r>
      <w:r w:rsidRPr="00880B17">
        <w:rPr>
          <w:sz w:val="26"/>
          <w:szCs w:val="26"/>
        </w:rPr>
        <w:t xml:space="preserve">, осуществляется </w:t>
      </w:r>
      <w:r w:rsidR="004E1CF4" w:rsidRPr="00880B17">
        <w:rPr>
          <w:rFonts w:eastAsia="Times New Roman"/>
          <w:sz w:val="26"/>
          <w:szCs w:val="26"/>
        </w:rPr>
        <w:t>уполномоченными</w:t>
      </w:r>
      <w:r w:rsidR="004E1CF4" w:rsidRPr="00880B17">
        <w:rPr>
          <w:rFonts w:eastAsia="Times New Roman"/>
          <w:sz w:val="26"/>
          <w:szCs w:val="26"/>
        </w:rPr>
        <w:t xml:space="preserve"> должностны</w:t>
      </w:r>
      <w:r w:rsidR="004E1CF4" w:rsidRPr="00880B17">
        <w:rPr>
          <w:rFonts w:eastAsia="Times New Roman"/>
          <w:sz w:val="26"/>
          <w:szCs w:val="26"/>
        </w:rPr>
        <w:t>ми</w:t>
      </w:r>
      <w:r w:rsidR="004E1CF4" w:rsidRPr="00880B17">
        <w:rPr>
          <w:rFonts w:eastAsia="Times New Roman"/>
          <w:sz w:val="26"/>
          <w:szCs w:val="26"/>
        </w:rPr>
        <w:t xml:space="preserve"> лица</w:t>
      </w:r>
      <w:r w:rsidR="004E1CF4" w:rsidRPr="00880B17">
        <w:rPr>
          <w:rFonts w:eastAsia="Times New Roman"/>
          <w:sz w:val="26"/>
          <w:szCs w:val="26"/>
        </w:rPr>
        <w:t>ми</w:t>
      </w:r>
      <w:r w:rsidR="004E1CF4" w:rsidRPr="00880B17">
        <w:rPr>
          <w:rFonts w:eastAsia="Times New Roman"/>
          <w:sz w:val="26"/>
          <w:szCs w:val="26"/>
        </w:rPr>
        <w:t xml:space="preserve"> Министерства</w:t>
      </w:r>
      <w:r w:rsidR="004E1CF4" w:rsidRPr="00880B17">
        <w:rPr>
          <w:sz w:val="26"/>
          <w:szCs w:val="26"/>
        </w:rPr>
        <w:t xml:space="preserve"> </w:t>
      </w:r>
      <w:r w:rsidRPr="00880B17">
        <w:rPr>
          <w:sz w:val="26"/>
          <w:szCs w:val="26"/>
        </w:rPr>
        <w:t>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proofErr w:type="gramEnd"/>
      <w:r w:rsidRPr="00880B17">
        <w:rPr>
          <w:sz w:val="26"/>
          <w:szCs w:val="26"/>
        </w:rPr>
        <w:t>, предоставление, доступ), блокирование, удаление, уничтожение персональных данных.</w:t>
      </w:r>
    </w:p>
    <w:p w:rsidR="00534FEF" w:rsidRPr="00880B17" w:rsidRDefault="00534FEF" w:rsidP="00880B17">
      <w:pPr>
        <w:pStyle w:val="ConsPlusNormal"/>
        <w:ind w:firstLine="539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2.7. Сбор, запись, систематизация, накопление и уточнение (обновление, изменение) персональных данных гражданских служащих</w:t>
      </w:r>
      <w:r w:rsidR="004E1CF4" w:rsidRPr="00880B17">
        <w:rPr>
          <w:sz w:val="26"/>
          <w:szCs w:val="26"/>
        </w:rPr>
        <w:t xml:space="preserve"> Министерства</w:t>
      </w:r>
      <w:r w:rsidRPr="00880B17">
        <w:rPr>
          <w:sz w:val="26"/>
          <w:szCs w:val="26"/>
        </w:rPr>
        <w:t xml:space="preserve"> и </w:t>
      </w:r>
      <w:r w:rsidR="004E1CF4" w:rsidRPr="00880B17">
        <w:rPr>
          <w:sz w:val="26"/>
          <w:szCs w:val="26"/>
        </w:rPr>
        <w:t>руководителей организаций, находящихся в ведении Министерства,</w:t>
      </w:r>
      <w:r w:rsidRPr="00880B17">
        <w:rPr>
          <w:sz w:val="26"/>
          <w:szCs w:val="26"/>
        </w:rPr>
        <w:t xml:space="preserve"> а также граждан, претендующих на замещение вакантных должностей гражданской службы в </w:t>
      </w:r>
      <w:r w:rsidR="004E1CF4" w:rsidRPr="00880B17">
        <w:rPr>
          <w:sz w:val="26"/>
          <w:szCs w:val="26"/>
        </w:rPr>
        <w:t>Министерстве</w:t>
      </w:r>
      <w:r w:rsidRPr="00880B17">
        <w:rPr>
          <w:sz w:val="26"/>
          <w:szCs w:val="26"/>
        </w:rPr>
        <w:t xml:space="preserve">, и граждан, претендующих на замещение должностей </w:t>
      </w:r>
      <w:r w:rsidR="004E1CF4" w:rsidRPr="00880B17">
        <w:rPr>
          <w:sz w:val="26"/>
          <w:szCs w:val="26"/>
        </w:rPr>
        <w:t>руководителей организаций, находящихся в ведении Министерства,</w:t>
      </w:r>
      <w:r w:rsidRPr="00880B17">
        <w:rPr>
          <w:sz w:val="26"/>
          <w:szCs w:val="26"/>
        </w:rPr>
        <w:t xml:space="preserve"> осуществляется путем:</w:t>
      </w:r>
    </w:p>
    <w:p w:rsidR="00534FEF" w:rsidRPr="00880B17" w:rsidRDefault="00534FEF" w:rsidP="00880B17">
      <w:pPr>
        <w:pStyle w:val="ConsPlusNormal"/>
        <w:ind w:firstLine="539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1) непосредственного получения оригиналов необходимых документов (заявление, трудовая книжка и (или) сведения о трудовой деятельности, анкета, иные документы, предоставляемые </w:t>
      </w:r>
      <w:r w:rsidR="004E1CF4" w:rsidRPr="00880B17">
        <w:rPr>
          <w:rFonts w:eastAsia="Times New Roman"/>
          <w:sz w:val="26"/>
          <w:szCs w:val="26"/>
        </w:rPr>
        <w:t>уполномоченным должностным лицам Министерства</w:t>
      </w:r>
      <w:r w:rsidRPr="00880B17">
        <w:rPr>
          <w:sz w:val="26"/>
          <w:szCs w:val="26"/>
        </w:rPr>
        <w:t>);</w:t>
      </w:r>
    </w:p>
    <w:p w:rsidR="00534FEF" w:rsidRPr="00880B17" w:rsidRDefault="00534FEF" w:rsidP="00880B17">
      <w:pPr>
        <w:pStyle w:val="ConsPlusNormal"/>
        <w:ind w:firstLine="539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2) копирования оригиналов документов;</w:t>
      </w:r>
    </w:p>
    <w:p w:rsidR="00534FEF" w:rsidRPr="00880B17" w:rsidRDefault="00534FEF" w:rsidP="00880B17">
      <w:pPr>
        <w:pStyle w:val="ConsPlusNormal"/>
        <w:ind w:firstLine="539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3) внесения сведений в учетные формы (на бумажных и электронных носителях);</w:t>
      </w:r>
    </w:p>
    <w:p w:rsidR="00534FEF" w:rsidRPr="00880B17" w:rsidRDefault="00534FEF" w:rsidP="00880B17">
      <w:pPr>
        <w:pStyle w:val="ConsPlusNormal"/>
        <w:ind w:firstLine="539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4) формирования персональных данных;</w:t>
      </w:r>
    </w:p>
    <w:p w:rsidR="00534FEF" w:rsidRPr="00880B17" w:rsidRDefault="00534FEF" w:rsidP="00880B17">
      <w:pPr>
        <w:pStyle w:val="ConsPlusNormal"/>
        <w:ind w:firstLine="539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5) внесения персональных данных в информационные системы, используемые </w:t>
      </w:r>
      <w:r w:rsidR="004E1CF4" w:rsidRPr="00880B17">
        <w:rPr>
          <w:sz w:val="26"/>
          <w:szCs w:val="26"/>
        </w:rPr>
        <w:t>Министерством</w:t>
      </w:r>
      <w:r w:rsidRPr="00880B17">
        <w:rPr>
          <w:sz w:val="26"/>
          <w:szCs w:val="26"/>
        </w:rPr>
        <w:t>.</w:t>
      </w:r>
    </w:p>
    <w:p w:rsidR="00697E08" w:rsidRPr="00880B17" w:rsidRDefault="00534FEF" w:rsidP="00880B17">
      <w:pPr>
        <w:pStyle w:val="ConsPlusNormal"/>
        <w:ind w:firstLine="539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2.8.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гражданских служащих </w:t>
      </w:r>
      <w:r w:rsidR="004E1CF4" w:rsidRPr="00880B17">
        <w:rPr>
          <w:sz w:val="26"/>
          <w:szCs w:val="26"/>
        </w:rPr>
        <w:t>Министерства,</w:t>
      </w:r>
      <w:r w:rsidRPr="00880B17">
        <w:rPr>
          <w:sz w:val="26"/>
          <w:szCs w:val="26"/>
        </w:rPr>
        <w:t xml:space="preserve"> граждан, претендующих на замещение вакантных должностей гражданской службы в </w:t>
      </w:r>
      <w:r w:rsidR="004E1CF4" w:rsidRPr="00880B17">
        <w:rPr>
          <w:sz w:val="26"/>
          <w:szCs w:val="26"/>
        </w:rPr>
        <w:t>Министерстве</w:t>
      </w:r>
      <w:r w:rsidRPr="00880B17">
        <w:rPr>
          <w:sz w:val="26"/>
          <w:szCs w:val="26"/>
        </w:rPr>
        <w:t xml:space="preserve">, </w:t>
      </w:r>
      <w:r w:rsidR="00697E08" w:rsidRPr="00880B17">
        <w:rPr>
          <w:sz w:val="26"/>
          <w:szCs w:val="26"/>
        </w:rPr>
        <w:t>руководителей организаций, находящихся в ведении Министерства</w:t>
      </w:r>
      <w:r w:rsidRPr="00880B17">
        <w:rPr>
          <w:sz w:val="26"/>
          <w:szCs w:val="26"/>
        </w:rPr>
        <w:t xml:space="preserve">, а также граждан, претендующих на замещение должностей </w:t>
      </w:r>
      <w:r w:rsidR="00697E08" w:rsidRPr="00880B17">
        <w:rPr>
          <w:sz w:val="26"/>
          <w:szCs w:val="26"/>
        </w:rPr>
        <w:t>руководителей организаций, находящихся в ведении Министерства</w:t>
      </w:r>
      <w:r w:rsidR="00697E08" w:rsidRPr="00880B17">
        <w:rPr>
          <w:sz w:val="26"/>
          <w:szCs w:val="26"/>
        </w:rPr>
        <w:t>.</w:t>
      </w:r>
    </w:p>
    <w:p w:rsidR="00534FEF" w:rsidRPr="00880B17" w:rsidRDefault="00534FEF" w:rsidP="00880B17">
      <w:pPr>
        <w:pStyle w:val="ConsPlusNormal"/>
        <w:ind w:firstLine="539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В случае возникновения необходимости получения персональных данных гражданских служащих</w:t>
      </w:r>
      <w:r w:rsidR="00697E08" w:rsidRPr="00880B17">
        <w:rPr>
          <w:sz w:val="26"/>
          <w:szCs w:val="26"/>
        </w:rPr>
        <w:t xml:space="preserve"> Министерства</w:t>
      </w:r>
      <w:r w:rsidRPr="00880B17">
        <w:rPr>
          <w:sz w:val="26"/>
          <w:szCs w:val="26"/>
        </w:rPr>
        <w:t xml:space="preserve"> и </w:t>
      </w:r>
      <w:r w:rsidR="00697E08" w:rsidRPr="00880B17">
        <w:rPr>
          <w:sz w:val="26"/>
          <w:szCs w:val="26"/>
        </w:rPr>
        <w:t>руководителей организаций, находящихся в ведении Министерства</w:t>
      </w:r>
      <w:r w:rsidRPr="00880B17">
        <w:rPr>
          <w:sz w:val="26"/>
          <w:szCs w:val="26"/>
        </w:rPr>
        <w:t>, у третьей стороны, следует заранее известить об этом гражданских служащих</w:t>
      </w:r>
      <w:r w:rsidR="00697E08" w:rsidRPr="00880B17">
        <w:rPr>
          <w:sz w:val="26"/>
          <w:szCs w:val="26"/>
        </w:rPr>
        <w:t xml:space="preserve"> Министерства</w:t>
      </w:r>
      <w:r w:rsidRPr="00880B17">
        <w:rPr>
          <w:sz w:val="26"/>
          <w:szCs w:val="26"/>
        </w:rPr>
        <w:t xml:space="preserve">, </w:t>
      </w:r>
      <w:r w:rsidR="00697E08" w:rsidRPr="00880B17">
        <w:rPr>
          <w:sz w:val="26"/>
          <w:szCs w:val="26"/>
        </w:rPr>
        <w:t>руководителей организаций, находящихся в ведении Министерства</w:t>
      </w:r>
      <w:r w:rsidRPr="00880B17">
        <w:rPr>
          <w:sz w:val="26"/>
          <w:szCs w:val="26"/>
        </w:rPr>
        <w:t>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534FEF" w:rsidRPr="00880B17" w:rsidRDefault="00534FEF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2.9. </w:t>
      </w:r>
      <w:proofErr w:type="gramStart"/>
      <w:r w:rsidRPr="00880B17">
        <w:rPr>
          <w:sz w:val="26"/>
          <w:szCs w:val="26"/>
        </w:rPr>
        <w:t xml:space="preserve">При сборе персональных данных </w:t>
      </w:r>
      <w:r w:rsidR="00697E08" w:rsidRPr="00880B17">
        <w:rPr>
          <w:rFonts w:eastAsia="Times New Roman"/>
          <w:sz w:val="26"/>
          <w:szCs w:val="26"/>
        </w:rPr>
        <w:t>уполномоченн</w:t>
      </w:r>
      <w:r w:rsidR="00697E08" w:rsidRPr="00880B17">
        <w:rPr>
          <w:rFonts w:eastAsia="Times New Roman"/>
          <w:sz w:val="26"/>
          <w:szCs w:val="26"/>
        </w:rPr>
        <w:t>ое</w:t>
      </w:r>
      <w:r w:rsidR="00697E08" w:rsidRPr="00880B17">
        <w:rPr>
          <w:rFonts w:eastAsia="Times New Roman"/>
          <w:sz w:val="26"/>
          <w:szCs w:val="26"/>
        </w:rPr>
        <w:t xml:space="preserve"> должностн</w:t>
      </w:r>
      <w:r w:rsidR="00697E08" w:rsidRPr="00880B17">
        <w:rPr>
          <w:rFonts w:eastAsia="Times New Roman"/>
          <w:sz w:val="26"/>
          <w:szCs w:val="26"/>
        </w:rPr>
        <w:t xml:space="preserve">ое </w:t>
      </w:r>
      <w:r w:rsidR="00697E08" w:rsidRPr="00880B17">
        <w:rPr>
          <w:rFonts w:eastAsia="Times New Roman"/>
          <w:sz w:val="26"/>
          <w:szCs w:val="26"/>
        </w:rPr>
        <w:t>лиц</w:t>
      </w:r>
      <w:r w:rsidR="00697E08" w:rsidRPr="00880B17">
        <w:rPr>
          <w:rFonts w:eastAsia="Times New Roman"/>
          <w:sz w:val="26"/>
          <w:szCs w:val="26"/>
        </w:rPr>
        <w:t>о</w:t>
      </w:r>
      <w:r w:rsidR="00697E08" w:rsidRPr="00880B17">
        <w:rPr>
          <w:rFonts w:eastAsia="Times New Roman"/>
          <w:sz w:val="26"/>
          <w:szCs w:val="26"/>
        </w:rPr>
        <w:t xml:space="preserve"> Министерства</w:t>
      </w:r>
      <w:r w:rsidRPr="00880B17">
        <w:rPr>
          <w:sz w:val="26"/>
          <w:szCs w:val="26"/>
        </w:rPr>
        <w:t>, осуществляющ</w:t>
      </w:r>
      <w:r w:rsidR="00697E08" w:rsidRPr="00880B17">
        <w:rPr>
          <w:sz w:val="26"/>
          <w:szCs w:val="26"/>
        </w:rPr>
        <w:t>ее</w:t>
      </w:r>
      <w:r w:rsidRPr="00880B17">
        <w:rPr>
          <w:sz w:val="26"/>
          <w:szCs w:val="26"/>
        </w:rPr>
        <w:t xml:space="preserve"> сбор (получение) персональных данных непосре</w:t>
      </w:r>
      <w:r w:rsidR="00697E08" w:rsidRPr="00880B17">
        <w:rPr>
          <w:sz w:val="26"/>
          <w:szCs w:val="26"/>
        </w:rPr>
        <w:t>дственно у гражданских служащих</w:t>
      </w:r>
      <w:r w:rsidRPr="00880B17">
        <w:rPr>
          <w:sz w:val="26"/>
          <w:szCs w:val="26"/>
        </w:rPr>
        <w:t xml:space="preserve"> </w:t>
      </w:r>
      <w:r w:rsidR="00697E08" w:rsidRPr="00880B17">
        <w:rPr>
          <w:sz w:val="26"/>
          <w:szCs w:val="26"/>
        </w:rPr>
        <w:t>Министерства</w:t>
      </w:r>
      <w:r w:rsidRPr="00880B17">
        <w:rPr>
          <w:sz w:val="26"/>
          <w:szCs w:val="26"/>
        </w:rPr>
        <w:t xml:space="preserve"> и </w:t>
      </w:r>
      <w:r w:rsidR="00697E08" w:rsidRPr="00880B17">
        <w:rPr>
          <w:sz w:val="26"/>
          <w:szCs w:val="26"/>
        </w:rPr>
        <w:t>руководителей организаций, находящихся в ведении Министерства</w:t>
      </w:r>
      <w:r w:rsidRPr="00880B17">
        <w:rPr>
          <w:sz w:val="26"/>
          <w:szCs w:val="26"/>
        </w:rPr>
        <w:t>, а также граждан, претендующих на замещение вакантных</w:t>
      </w:r>
      <w:r w:rsidR="00697E08" w:rsidRPr="00880B17">
        <w:rPr>
          <w:sz w:val="26"/>
          <w:szCs w:val="26"/>
        </w:rPr>
        <w:t xml:space="preserve"> должностей гражданской службы в Министерстве</w:t>
      </w:r>
      <w:r w:rsidRPr="00880B17">
        <w:rPr>
          <w:sz w:val="26"/>
          <w:szCs w:val="26"/>
        </w:rPr>
        <w:t xml:space="preserve">, и граждан, претендующих на замещение должностей </w:t>
      </w:r>
      <w:r w:rsidR="00697E08" w:rsidRPr="00880B17">
        <w:rPr>
          <w:sz w:val="26"/>
          <w:szCs w:val="26"/>
        </w:rPr>
        <w:t>руководителей организаций, находящихся в ведении Министерства</w:t>
      </w:r>
      <w:r w:rsidRPr="00880B17">
        <w:rPr>
          <w:sz w:val="26"/>
          <w:szCs w:val="26"/>
        </w:rPr>
        <w:t>, обязан разъяснить указанным субъектам персональных данных юридические последствия отказа предоставить их</w:t>
      </w:r>
      <w:proofErr w:type="gramEnd"/>
      <w:r w:rsidRPr="00880B17">
        <w:rPr>
          <w:sz w:val="26"/>
          <w:szCs w:val="26"/>
        </w:rPr>
        <w:t xml:space="preserve"> персональные данные.</w:t>
      </w:r>
    </w:p>
    <w:p w:rsidR="00534FEF" w:rsidRPr="00880B17" w:rsidRDefault="00534FEF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2.10. </w:t>
      </w:r>
      <w:proofErr w:type="gramStart"/>
      <w:r w:rsidRPr="00880B17">
        <w:rPr>
          <w:sz w:val="26"/>
          <w:szCs w:val="26"/>
        </w:rPr>
        <w:t xml:space="preserve">Передача (распространение, предоставление) и использование </w:t>
      </w:r>
      <w:r w:rsidRPr="00880B17">
        <w:rPr>
          <w:sz w:val="26"/>
          <w:szCs w:val="26"/>
        </w:rPr>
        <w:lastRenderedPageBreak/>
        <w:t>персональных данных гражданских служащих</w:t>
      </w:r>
      <w:r w:rsidR="00B854B9" w:rsidRPr="00880B17">
        <w:rPr>
          <w:sz w:val="26"/>
          <w:szCs w:val="26"/>
        </w:rPr>
        <w:t xml:space="preserve"> Министерства</w:t>
      </w:r>
      <w:r w:rsidRPr="00880B17">
        <w:rPr>
          <w:sz w:val="26"/>
          <w:szCs w:val="26"/>
        </w:rPr>
        <w:t xml:space="preserve"> и </w:t>
      </w:r>
      <w:r w:rsidR="00B854B9" w:rsidRPr="00880B17">
        <w:rPr>
          <w:sz w:val="26"/>
          <w:szCs w:val="26"/>
        </w:rPr>
        <w:t>руководителей организаций, находящихся в ведении Министерства</w:t>
      </w:r>
      <w:r w:rsidRPr="00880B17">
        <w:rPr>
          <w:sz w:val="26"/>
          <w:szCs w:val="26"/>
        </w:rPr>
        <w:t>, а также граждан, претендующих на замещение вакантных должностей гражданской службы в</w:t>
      </w:r>
      <w:r w:rsidR="00B854B9" w:rsidRPr="00880B17">
        <w:rPr>
          <w:sz w:val="26"/>
          <w:szCs w:val="26"/>
        </w:rPr>
        <w:t xml:space="preserve"> Министерстве</w:t>
      </w:r>
      <w:r w:rsidRPr="00880B17">
        <w:rPr>
          <w:sz w:val="26"/>
          <w:szCs w:val="26"/>
        </w:rPr>
        <w:t xml:space="preserve">, и граждан, претендующих на замещение должностей </w:t>
      </w:r>
      <w:r w:rsidR="00B854B9" w:rsidRPr="00880B17">
        <w:rPr>
          <w:sz w:val="26"/>
          <w:szCs w:val="26"/>
        </w:rPr>
        <w:t>руководителей организаций, находящихся в ведении Министерства</w:t>
      </w:r>
      <w:r w:rsidRPr="00880B17">
        <w:rPr>
          <w:sz w:val="26"/>
          <w:szCs w:val="26"/>
        </w:rPr>
        <w:t>, осуществляется лишь в случаях и порядке, предусмотренных законодательством Российской Федерации.</w:t>
      </w:r>
      <w:proofErr w:type="gramEnd"/>
    </w:p>
    <w:p w:rsidR="00534FEF" w:rsidRPr="00880B17" w:rsidRDefault="00534FEF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2.11. В соответствии с частью </w:t>
      </w:r>
      <w:r w:rsidR="00B854B9" w:rsidRPr="00880B17">
        <w:rPr>
          <w:sz w:val="26"/>
          <w:szCs w:val="26"/>
        </w:rPr>
        <w:t>3 статьи 6 Федерального закона «О персональных данных»</w:t>
      </w:r>
      <w:r w:rsidRPr="00880B17">
        <w:rPr>
          <w:sz w:val="26"/>
          <w:szCs w:val="26"/>
        </w:rPr>
        <w:t xml:space="preserve"> по поручению </w:t>
      </w:r>
      <w:r w:rsidR="00B854B9" w:rsidRPr="00880B17">
        <w:rPr>
          <w:sz w:val="26"/>
          <w:szCs w:val="26"/>
        </w:rPr>
        <w:t>Министерства</w:t>
      </w:r>
      <w:r w:rsidRPr="00880B17">
        <w:rPr>
          <w:sz w:val="26"/>
          <w:szCs w:val="26"/>
        </w:rPr>
        <w:t xml:space="preserve"> обработку персональных данных гражданских служащих осуществляет Администрация Главы Чувашской Республики и казенное у</w:t>
      </w:r>
      <w:r w:rsidR="00B854B9" w:rsidRPr="00880B17">
        <w:rPr>
          <w:sz w:val="26"/>
          <w:szCs w:val="26"/>
        </w:rPr>
        <w:t>чреждение Чувашской Республики «</w:t>
      </w:r>
      <w:r w:rsidRPr="00880B17">
        <w:rPr>
          <w:sz w:val="26"/>
          <w:szCs w:val="26"/>
        </w:rPr>
        <w:t>Республиканский центр бухгалтерского учета</w:t>
      </w:r>
      <w:r w:rsidR="00B854B9" w:rsidRPr="00880B17">
        <w:rPr>
          <w:sz w:val="26"/>
          <w:szCs w:val="26"/>
        </w:rPr>
        <w:t>»</w:t>
      </w:r>
      <w:r w:rsidRPr="00880B17">
        <w:rPr>
          <w:sz w:val="26"/>
          <w:szCs w:val="26"/>
        </w:rPr>
        <w:t>.</w:t>
      </w:r>
    </w:p>
    <w:p w:rsidR="00534FEF" w:rsidRPr="00880B17" w:rsidRDefault="00534FEF" w:rsidP="00880B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4FEF" w:rsidRPr="00880B17" w:rsidRDefault="00534FEF" w:rsidP="00880B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72A9" w:rsidRPr="00880B17" w:rsidRDefault="00DC72A9" w:rsidP="00880B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>3. Порядок обработки персональных данных</w:t>
      </w:r>
    </w:p>
    <w:p w:rsidR="00DC72A9" w:rsidRPr="00880B17" w:rsidRDefault="00DC72A9" w:rsidP="00880B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 xml:space="preserve">гражданских служащих, иных лиц, </w:t>
      </w:r>
      <w:proofErr w:type="gramStart"/>
      <w:r w:rsidRPr="00880B17">
        <w:rPr>
          <w:rFonts w:ascii="Times New Roman" w:hAnsi="Times New Roman" w:cs="Times New Roman"/>
          <w:sz w:val="26"/>
          <w:szCs w:val="26"/>
        </w:rPr>
        <w:t>осуществляемой</w:t>
      </w:r>
      <w:proofErr w:type="gramEnd"/>
    </w:p>
    <w:p w:rsidR="00DC72A9" w:rsidRPr="00880B17" w:rsidRDefault="00DC72A9" w:rsidP="00880B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>без использования средств автоматизации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3.1. При обработке персональных данных гражданских служащих, иных лиц без использования средств автоматизации уполномоченными должностными лицами не допускается фиксация на одном материальном носителе персональных данных, </w:t>
      </w:r>
      <w:proofErr w:type="gramStart"/>
      <w:r w:rsidRPr="00880B17">
        <w:rPr>
          <w:sz w:val="26"/>
          <w:szCs w:val="26"/>
        </w:rPr>
        <w:t>цели</w:t>
      </w:r>
      <w:proofErr w:type="gramEnd"/>
      <w:r w:rsidRPr="00880B17">
        <w:rPr>
          <w:sz w:val="26"/>
          <w:szCs w:val="26"/>
        </w:rPr>
        <w:t xml:space="preserve"> обработки которых заведомо несовместимы.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3.2. При разработке и использовании типовых форм документов, необходимых для реализации возложенных на </w:t>
      </w:r>
      <w:r w:rsidR="00A55E92" w:rsidRPr="00880B17">
        <w:rPr>
          <w:sz w:val="26"/>
          <w:szCs w:val="26"/>
        </w:rPr>
        <w:t>Министерство</w:t>
      </w:r>
      <w:r w:rsidRPr="00880B17">
        <w:rPr>
          <w:sz w:val="26"/>
          <w:szCs w:val="26"/>
        </w:rPr>
        <w:t xml:space="preserve"> полномочий, характер информации в которых предполагает или допускает включение в них персональных данных (далее - типовая форма), должны соблюдаться следующие условия: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80B17">
        <w:rPr>
          <w:sz w:val="26"/>
          <w:szCs w:val="26"/>
        </w:rPr>
        <w:t>а) типовая форма или связанные с ней документы (инструкция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(наименование) и адрес оператора,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</w:t>
      </w:r>
      <w:proofErr w:type="gramEnd"/>
      <w:r w:rsidRPr="00880B17">
        <w:rPr>
          <w:sz w:val="26"/>
          <w:szCs w:val="26"/>
        </w:rPr>
        <w:t xml:space="preserve"> их обработки, общее описание используемых оператором способов обработки персональных данных;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б) 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автоматизации, - при необходимости получения письменного согласия на обработку персональных данных;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в) 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г) типовая форма должна исключать объединение полей, предназначенных для внесения персональных данных, </w:t>
      </w:r>
      <w:proofErr w:type="gramStart"/>
      <w:r w:rsidRPr="00880B17">
        <w:rPr>
          <w:sz w:val="26"/>
          <w:szCs w:val="26"/>
        </w:rPr>
        <w:t>цели</w:t>
      </w:r>
      <w:proofErr w:type="gramEnd"/>
      <w:r w:rsidRPr="00880B17">
        <w:rPr>
          <w:sz w:val="26"/>
          <w:szCs w:val="26"/>
        </w:rPr>
        <w:t xml:space="preserve"> обработки которых заведомо не совместимы.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3.3. </w:t>
      </w:r>
      <w:proofErr w:type="gramStart"/>
      <w:r w:rsidRPr="00880B17">
        <w:rPr>
          <w:sz w:val="26"/>
          <w:szCs w:val="26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p w:rsidR="00DC72A9" w:rsidRPr="00880B17" w:rsidRDefault="00DC72A9" w:rsidP="00880B17">
      <w:pPr>
        <w:pStyle w:val="ConsPlusNormal"/>
        <w:jc w:val="both"/>
        <w:rPr>
          <w:sz w:val="26"/>
          <w:szCs w:val="26"/>
        </w:rPr>
      </w:pPr>
    </w:p>
    <w:p w:rsidR="00DC72A9" w:rsidRPr="00880B17" w:rsidRDefault="00DC72A9" w:rsidP="00880B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>4. Порядок обработки персональных данных</w:t>
      </w:r>
    </w:p>
    <w:p w:rsidR="00DC72A9" w:rsidRPr="00880B17" w:rsidRDefault="00DC72A9" w:rsidP="00880B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>субъектов персональных данных в информационных системах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4.1. Персональные данные, содержащиеся в информационных системах, используемых </w:t>
      </w:r>
      <w:r w:rsidR="00A55E92" w:rsidRPr="00880B17">
        <w:rPr>
          <w:sz w:val="26"/>
          <w:szCs w:val="26"/>
        </w:rPr>
        <w:t>Министерством</w:t>
      </w:r>
      <w:r w:rsidRPr="00880B17">
        <w:rPr>
          <w:sz w:val="26"/>
          <w:szCs w:val="26"/>
        </w:rPr>
        <w:t xml:space="preserve"> (далее также - ИС), могут быть представлены для ознакомления: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а) сотрудникам, допущенным к обработке персональных данных с использованием средств автоматизации в части, касающейся исполнения их должностных обязанностей;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б) уполномоченным лицам в порядке, установленном законодательством Российской Федерации.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4.2.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4.3. Уполномоченными должностными лицами при обработке персональных данных в ИС персональных данных должна быть обеспечена их безопасность с помощью системы защиты.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80B17">
        <w:rPr>
          <w:sz w:val="26"/>
          <w:szCs w:val="26"/>
        </w:rPr>
        <w:t>Выбор средств защиты информации для системы защиты персональных данных осуществляется уполномоченными должностными лицами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части 4</w:t>
      </w:r>
      <w:r w:rsidR="00A55E92" w:rsidRPr="00880B17">
        <w:rPr>
          <w:sz w:val="26"/>
          <w:szCs w:val="26"/>
        </w:rPr>
        <w:t xml:space="preserve"> статьи 19 Федерального закона «О</w:t>
      </w:r>
      <w:r w:rsidRPr="00880B17">
        <w:rPr>
          <w:sz w:val="26"/>
          <w:szCs w:val="26"/>
        </w:rPr>
        <w:t xml:space="preserve"> персональных данных</w:t>
      </w:r>
      <w:r w:rsidR="00A55E92" w:rsidRPr="00880B17">
        <w:rPr>
          <w:sz w:val="26"/>
          <w:szCs w:val="26"/>
        </w:rPr>
        <w:t>»</w:t>
      </w:r>
      <w:r w:rsidRPr="00880B17">
        <w:rPr>
          <w:sz w:val="26"/>
          <w:szCs w:val="26"/>
        </w:rPr>
        <w:t>.</w:t>
      </w:r>
      <w:proofErr w:type="gramEnd"/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4.4. Доступ пользователей (операторов информационной системы) к персональным данным в ИС персональных данных </w:t>
      </w:r>
      <w:r w:rsidR="00A55E92" w:rsidRPr="00880B17">
        <w:rPr>
          <w:sz w:val="26"/>
          <w:szCs w:val="26"/>
        </w:rPr>
        <w:t>Министерства</w:t>
      </w:r>
      <w:r w:rsidRPr="00880B17">
        <w:rPr>
          <w:sz w:val="26"/>
          <w:szCs w:val="26"/>
        </w:rPr>
        <w:t xml:space="preserve"> должен требовать обязательного прохождения процедуры идентификац</w:t>
      </w:r>
      <w:proofErr w:type="gramStart"/>
      <w:r w:rsidRPr="00880B17">
        <w:rPr>
          <w:sz w:val="26"/>
          <w:szCs w:val="26"/>
        </w:rPr>
        <w:t>ии и ау</w:t>
      </w:r>
      <w:proofErr w:type="gramEnd"/>
      <w:r w:rsidRPr="00880B17">
        <w:rPr>
          <w:sz w:val="26"/>
          <w:szCs w:val="26"/>
        </w:rPr>
        <w:t>тентификации.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4.5. В случае выявления нарушений порядка обработки персональных данных в </w:t>
      </w:r>
      <w:proofErr w:type="gramStart"/>
      <w:r w:rsidRPr="00880B17">
        <w:rPr>
          <w:sz w:val="26"/>
          <w:szCs w:val="26"/>
        </w:rPr>
        <w:t>ИС</w:t>
      </w:r>
      <w:proofErr w:type="gramEnd"/>
      <w:r w:rsidRPr="00880B17">
        <w:rPr>
          <w:sz w:val="26"/>
          <w:szCs w:val="26"/>
        </w:rPr>
        <w:t xml:space="preserve"> уполномоченными должностными лицами принимаются меры по установлению причин нарушений и их устранению.</w:t>
      </w:r>
    </w:p>
    <w:p w:rsidR="00DC72A9" w:rsidRPr="00880B17" w:rsidRDefault="00DC72A9" w:rsidP="00880B17">
      <w:pPr>
        <w:pStyle w:val="ConsPlusNormal"/>
        <w:jc w:val="both"/>
        <w:rPr>
          <w:sz w:val="26"/>
          <w:szCs w:val="26"/>
        </w:rPr>
      </w:pPr>
    </w:p>
    <w:p w:rsidR="00DC72A9" w:rsidRPr="00880B17" w:rsidRDefault="00DC72A9" w:rsidP="00880B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>5. Условия и порядок обработки персональных данных</w:t>
      </w:r>
    </w:p>
    <w:p w:rsidR="00DC72A9" w:rsidRPr="00880B17" w:rsidRDefault="00DC72A9" w:rsidP="00880B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>субъектов в связи с предоставлением государственных услуг</w:t>
      </w:r>
    </w:p>
    <w:p w:rsidR="00DC72A9" w:rsidRPr="00880B17" w:rsidRDefault="00DC72A9" w:rsidP="00880B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>и исполнением государственных функций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5.1. В </w:t>
      </w:r>
      <w:r w:rsidR="00A55E92" w:rsidRPr="00880B17">
        <w:rPr>
          <w:sz w:val="26"/>
          <w:szCs w:val="26"/>
        </w:rPr>
        <w:t>Министерств</w:t>
      </w:r>
      <w:r w:rsidRPr="00880B17">
        <w:rPr>
          <w:sz w:val="26"/>
          <w:szCs w:val="26"/>
        </w:rPr>
        <w:t>е обработка персональных данных физических лиц осуществляется в целях предоставления государственных услуг и исполнения государственных функций.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5.2. Персональные данные граждан, обратившихся в </w:t>
      </w:r>
      <w:r w:rsidR="00A55E92" w:rsidRPr="00880B17">
        <w:rPr>
          <w:sz w:val="26"/>
          <w:szCs w:val="26"/>
        </w:rPr>
        <w:t>Министерство</w:t>
      </w:r>
      <w:r w:rsidRPr="00880B17">
        <w:rPr>
          <w:sz w:val="26"/>
          <w:szCs w:val="26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В соответствии с законодательством Российской Федерации в </w:t>
      </w:r>
      <w:r w:rsidR="00A55E92" w:rsidRPr="00880B17">
        <w:rPr>
          <w:sz w:val="26"/>
          <w:szCs w:val="26"/>
        </w:rPr>
        <w:t>Министерств</w:t>
      </w:r>
      <w:r w:rsidRPr="00880B17">
        <w:rPr>
          <w:sz w:val="26"/>
          <w:szCs w:val="26"/>
        </w:rPr>
        <w:t>е подлежат рассмотрению обращения граждан Российской Федерации, иностранных граждан и лиц без гражданства.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5.3. </w:t>
      </w:r>
      <w:proofErr w:type="gramStart"/>
      <w:r w:rsidRPr="00880B17">
        <w:rPr>
          <w:sz w:val="26"/>
          <w:szCs w:val="26"/>
        </w:rPr>
        <w:t xml:space="preserve">Обработка персональных данных, необходимых в связи с предоставлением государственных услуг и исполнением государственных функций, осуществляется без согласия субъектов персональных данных в соответствии с пунктом 4 части 1 статьи 6 Федерального закона </w:t>
      </w:r>
      <w:r w:rsidR="00A55E92" w:rsidRPr="00880B17">
        <w:rPr>
          <w:sz w:val="26"/>
          <w:szCs w:val="26"/>
        </w:rPr>
        <w:t>«</w:t>
      </w:r>
      <w:r w:rsidRPr="00880B17">
        <w:rPr>
          <w:sz w:val="26"/>
          <w:szCs w:val="26"/>
        </w:rPr>
        <w:t>О персональных данных</w:t>
      </w:r>
      <w:r w:rsidR="00A55E92" w:rsidRPr="00880B17">
        <w:rPr>
          <w:sz w:val="26"/>
          <w:szCs w:val="26"/>
        </w:rPr>
        <w:t>»</w:t>
      </w:r>
      <w:r w:rsidRPr="00880B17">
        <w:rPr>
          <w:sz w:val="26"/>
          <w:szCs w:val="26"/>
        </w:rPr>
        <w:t xml:space="preserve">, федеральными законами </w:t>
      </w:r>
      <w:r w:rsidRPr="00880B17">
        <w:rPr>
          <w:sz w:val="26"/>
          <w:szCs w:val="26"/>
        </w:rPr>
        <w:lastRenderedPageBreak/>
        <w:t xml:space="preserve">от 27 июля 2010 г. </w:t>
      </w:r>
      <w:r w:rsidR="00A55E92" w:rsidRPr="00880B17">
        <w:rPr>
          <w:sz w:val="26"/>
          <w:szCs w:val="26"/>
        </w:rPr>
        <w:t>№</w:t>
      </w:r>
      <w:r w:rsidRPr="00880B17">
        <w:rPr>
          <w:sz w:val="26"/>
          <w:szCs w:val="26"/>
        </w:rPr>
        <w:t xml:space="preserve"> 210-ФЗ </w:t>
      </w:r>
      <w:r w:rsidR="00A55E92" w:rsidRPr="00880B17">
        <w:rPr>
          <w:sz w:val="26"/>
          <w:szCs w:val="26"/>
        </w:rPr>
        <w:t>«</w:t>
      </w:r>
      <w:r w:rsidRPr="00880B17">
        <w:rPr>
          <w:sz w:val="26"/>
          <w:szCs w:val="26"/>
        </w:rPr>
        <w:t>Об организации предоставления государственных и муниципальных услуг</w:t>
      </w:r>
      <w:r w:rsidR="00A55E92" w:rsidRPr="00880B17">
        <w:rPr>
          <w:sz w:val="26"/>
          <w:szCs w:val="26"/>
        </w:rPr>
        <w:t>»</w:t>
      </w:r>
      <w:r w:rsidRPr="00880B17">
        <w:rPr>
          <w:sz w:val="26"/>
          <w:szCs w:val="26"/>
        </w:rPr>
        <w:t xml:space="preserve">, от 2 мая 2006 г. </w:t>
      </w:r>
      <w:r w:rsidR="00A55E92" w:rsidRPr="00880B17">
        <w:rPr>
          <w:sz w:val="26"/>
          <w:szCs w:val="26"/>
        </w:rPr>
        <w:t>№</w:t>
      </w:r>
      <w:r w:rsidRPr="00880B17">
        <w:rPr>
          <w:sz w:val="26"/>
          <w:szCs w:val="26"/>
        </w:rPr>
        <w:t xml:space="preserve"> 59-ФЗ </w:t>
      </w:r>
      <w:r w:rsidR="00A55E92" w:rsidRPr="00880B17">
        <w:rPr>
          <w:sz w:val="26"/>
          <w:szCs w:val="26"/>
        </w:rPr>
        <w:t>«</w:t>
      </w:r>
      <w:r w:rsidRPr="00880B17">
        <w:rPr>
          <w:sz w:val="26"/>
          <w:szCs w:val="26"/>
        </w:rPr>
        <w:t>О порядке рассмотрения обращений граждан</w:t>
      </w:r>
      <w:proofErr w:type="gramEnd"/>
      <w:r w:rsidRPr="00880B17">
        <w:rPr>
          <w:sz w:val="26"/>
          <w:szCs w:val="26"/>
        </w:rPr>
        <w:t xml:space="preserve"> Российской Федерации</w:t>
      </w:r>
      <w:r w:rsidR="00A55E92" w:rsidRPr="00880B17">
        <w:rPr>
          <w:sz w:val="26"/>
          <w:szCs w:val="26"/>
        </w:rPr>
        <w:t>»</w:t>
      </w:r>
      <w:r w:rsidRPr="00880B17">
        <w:rPr>
          <w:sz w:val="26"/>
          <w:szCs w:val="26"/>
        </w:rPr>
        <w:t xml:space="preserve"> и иными нормативными правовыми актами, определяющими предоставление государственных услуг и исполнение государственных функций в установленной сфере ведения </w:t>
      </w:r>
      <w:r w:rsidR="00A55E92" w:rsidRPr="00880B17">
        <w:rPr>
          <w:sz w:val="26"/>
          <w:szCs w:val="26"/>
        </w:rPr>
        <w:t>Министерства</w:t>
      </w:r>
      <w:r w:rsidRPr="00880B17">
        <w:rPr>
          <w:sz w:val="26"/>
          <w:szCs w:val="26"/>
        </w:rPr>
        <w:t>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5.4. </w:t>
      </w:r>
      <w:proofErr w:type="gramStart"/>
      <w:r w:rsidRPr="00880B17">
        <w:rPr>
          <w:sz w:val="26"/>
          <w:szCs w:val="26"/>
        </w:rPr>
        <w:t xml:space="preserve">Обработка персональных данных, необходимых в связи с предоставлением государственных услуг и исполнением государственных функций, осуществляется структурными подразделениями </w:t>
      </w:r>
      <w:r w:rsidR="00A55E92" w:rsidRPr="00880B17">
        <w:rPr>
          <w:sz w:val="26"/>
          <w:szCs w:val="26"/>
        </w:rPr>
        <w:t>Министерства</w:t>
      </w:r>
      <w:r w:rsidRPr="00880B17">
        <w:rPr>
          <w:sz w:val="26"/>
          <w:szCs w:val="26"/>
        </w:rPr>
        <w:t>, предоставляющими соответствующие государственные услуги и (или) исполняющими государственные функции, и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5.5. Сбор, запись, систематизация, накопление и уточнение (обновление, изменение) персональных данных субъектов, обратившихся в </w:t>
      </w:r>
      <w:r w:rsidR="00A55E92" w:rsidRPr="00880B17">
        <w:rPr>
          <w:sz w:val="26"/>
          <w:szCs w:val="26"/>
        </w:rPr>
        <w:t>Министерство</w:t>
      </w:r>
      <w:r w:rsidRPr="00880B17">
        <w:rPr>
          <w:sz w:val="26"/>
          <w:szCs w:val="26"/>
        </w:rPr>
        <w:t xml:space="preserve"> для получения государственной услуги или в целях исполнения государственной функции, осуществляется путем: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а) получения оригиналов необходимых документов (заявление);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б) </w:t>
      </w:r>
      <w:proofErr w:type="gramStart"/>
      <w:r w:rsidRPr="00880B17">
        <w:rPr>
          <w:sz w:val="26"/>
          <w:szCs w:val="26"/>
        </w:rPr>
        <w:t>заверения копий</w:t>
      </w:r>
      <w:proofErr w:type="gramEnd"/>
      <w:r w:rsidRPr="00880B17">
        <w:rPr>
          <w:sz w:val="26"/>
          <w:szCs w:val="26"/>
        </w:rPr>
        <w:t xml:space="preserve"> документов;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в) внесения сведений в учетные формы (на бумажных и электронных носителях).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5.6.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 (заявителей).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При предоставлении государственной услуги или исполнении государственной функции </w:t>
      </w:r>
      <w:r w:rsidR="00A55E92" w:rsidRPr="00880B17">
        <w:rPr>
          <w:sz w:val="26"/>
          <w:szCs w:val="26"/>
        </w:rPr>
        <w:t>Министерством</w:t>
      </w:r>
      <w:r w:rsidRPr="00880B17">
        <w:rPr>
          <w:sz w:val="26"/>
          <w:szCs w:val="26"/>
        </w:rPr>
        <w:t xml:space="preserve"> запрещается запрашивать у субъектов персональных данных и третьих лиц, а также обрабатывать персональные данные в случаях, не предусмотренных законодательством Российской Федерации.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5.7. При сборе персональных данных уполномоченное должностное лицо структурного подразделения </w:t>
      </w:r>
      <w:r w:rsidR="00A55E92" w:rsidRPr="00880B17">
        <w:rPr>
          <w:sz w:val="26"/>
          <w:szCs w:val="26"/>
        </w:rPr>
        <w:t>Министерства</w:t>
      </w:r>
      <w:r w:rsidRPr="00880B17">
        <w:rPr>
          <w:sz w:val="26"/>
          <w:szCs w:val="26"/>
        </w:rPr>
        <w:t>, осуществляющее получение персональных данных непосредственно от субъектов персональных данных, обратившихся за предоставлением государственной услуги или в связи с исполнением государственной функции, обязано разъяснить указанным субъектам персональных данных юридические последствия отказа предоставить их персональные данные.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5.8. Передача (распространение, предоставление) и использование персональных данных заявителей (субъектов персональных данных) </w:t>
      </w:r>
      <w:r w:rsidR="00A55E92" w:rsidRPr="00880B17">
        <w:rPr>
          <w:sz w:val="26"/>
          <w:szCs w:val="26"/>
        </w:rPr>
        <w:t xml:space="preserve">Министерством </w:t>
      </w:r>
      <w:r w:rsidRPr="00880B17">
        <w:rPr>
          <w:sz w:val="26"/>
          <w:szCs w:val="26"/>
        </w:rPr>
        <w:t>осуществляется лишь в случаях и в порядке, предусмотренных федеральными законами.</w:t>
      </w:r>
    </w:p>
    <w:p w:rsidR="00DC72A9" w:rsidRPr="00880B17" w:rsidRDefault="00DC72A9" w:rsidP="00880B17">
      <w:pPr>
        <w:pStyle w:val="ConsPlusNormal"/>
        <w:jc w:val="both"/>
        <w:rPr>
          <w:sz w:val="26"/>
          <w:szCs w:val="26"/>
        </w:rPr>
      </w:pPr>
    </w:p>
    <w:p w:rsidR="00DC72A9" w:rsidRPr="00880B17" w:rsidRDefault="00DC72A9" w:rsidP="00880B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>6. Работа с обезличенными данными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6.1. Обезличивание персональных данных - действия, в результате которых невозможно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6.2. Обезличивание персональных данных может быть проведено с целью ведения статистического учета и отчетности, снижения ущерба от разглашения персональных данных, снижения уровня защищенности автоматизированных информационных систем, если иное не предусмотрено законодательством Российской Федерации.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lastRenderedPageBreak/>
        <w:t>6.3. Обезличивание персональных данных осуществляется в соответствии с приказом Федеральной службы по надзору в сфере связи, информационных технологий и массовых комм</w:t>
      </w:r>
      <w:r w:rsidR="00A55E92" w:rsidRPr="00880B17">
        <w:rPr>
          <w:sz w:val="26"/>
          <w:szCs w:val="26"/>
        </w:rPr>
        <w:t>уникаций от 5 сентября 2013 г. №</w:t>
      </w:r>
      <w:r w:rsidRPr="00880B17">
        <w:rPr>
          <w:sz w:val="26"/>
          <w:szCs w:val="26"/>
        </w:rPr>
        <w:t xml:space="preserve"> 996 </w:t>
      </w:r>
      <w:r w:rsidR="00A55E92" w:rsidRPr="00880B17">
        <w:rPr>
          <w:sz w:val="26"/>
          <w:szCs w:val="26"/>
        </w:rPr>
        <w:t>«</w:t>
      </w:r>
      <w:r w:rsidRPr="00880B17">
        <w:rPr>
          <w:sz w:val="26"/>
          <w:szCs w:val="26"/>
        </w:rPr>
        <w:t>Об утверждении требований и методов по обезличиванию персональных данных</w:t>
      </w:r>
      <w:r w:rsidR="00A55E92" w:rsidRPr="00880B17">
        <w:rPr>
          <w:sz w:val="26"/>
          <w:szCs w:val="26"/>
        </w:rPr>
        <w:t>»</w:t>
      </w:r>
      <w:r w:rsidRPr="00880B17">
        <w:rPr>
          <w:sz w:val="26"/>
          <w:szCs w:val="26"/>
        </w:rPr>
        <w:t xml:space="preserve"> (зарегистрирован в Министерстве юстиции Российской Федерации 10 сентября 2013 г., регистрационный </w:t>
      </w:r>
      <w:r w:rsidR="00A55E92" w:rsidRPr="00880B17">
        <w:rPr>
          <w:sz w:val="26"/>
          <w:szCs w:val="26"/>
        </w:rPr>
        <w:t>№</w:t>
      </w:r>
      <w:r w:rsidRPr="00880B17">
        <w:rPr>
          <w:sz w:val="26"/>
          <w:szCs w:val="26"/>
        </w:rPr>
        <w:t xml:space="preserve"> 29935).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6.4. Обезличенные персональные данные не подлежат разглашению.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6.5. Обезличенные персональные данные могут обрабатываться с использованием и без использования средств автоматизации.</w:t>
      </w:r>
    </w:p>
    <w:p w:rsidR="00DC72A9" w:rsidRPr="00880B17" w:rsidRDefault="00DC72A9" w:rsidP="00880B17">
      <w:pPr>
        <w:pStyle w:val="ConsPlusNormal"/>
        <w:jc w:val="both"/>
        <w:rPr>
          <w:sz w:val="26"/>
          <w:szCs w:val="26"/>
        </w:rPr>
      </w:pPr>
    </w:p>
    <w:p w:rsidR="00B854B9" w:rsidRPr="00880B17" w:rsidRDefault="00DC72A9" w:rsidP="00880B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 xml:space="preserve">7. Сроки обработки персональных данных и </w:t>
      </w:r>
    </w:p>
    <w:p w:rsidR="00DC72A9" w:rsidRPr="00880B17" w:rsidRDefault="00B854B9" w:rsidP="00880B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>п</w:t>
      </w:r>
      <w:r w:rsidR="00DC72A9" w:rsidRPr="00880B17">
        <w:rPr>
          <w:rFonts w:ascii="Times New Roman" w:hAnsi="Times New Roman" w:cs="Times New Roman"/>
          <w:sz w:val="26"/>
          <w:szCs w:val="26"/>
        </w:rPr>
        <w:t>орядок</w:t>
      </w:r>
      <w:r w:rsidRPr="00880B17">
        <w:rPr>
          <w:rFonts w:ascii="Times New Roman" w:hAnsi="Times New Roman" w:cs="Times New Roman"/>
          <w:sz w:val="26"/>
          <w:szCs w:val="26"/>
        </w:rPr>
        <w:t xml:space="preserve"> </w:t>
      </w:r>
      <w:r w:rsidR="00DC72A9" w:rsidRPr="00880B17">
        <w:rPr>
          <w:rFonts w:ascii="Times New Roman" w:hAnsi="Times New Roman" w:cs="Times New Roman"/>
          <w:sz w:val="26"/>
          <w:szCs w:val="26"/>
        </w:rPr>
        <w:t xml:space="preserve">уничтожения </w:t>
      </w:r>
      <w:r w:rsidRPr="00880B17">
        <w:rPr>
          <w:rFonts w:ascii="Times New Roman" w:hAnsi="Times New Roman" w:cs="Times New Roman"/>
          <w:sz w:val="26"/>
          <w:szCs w:val="26"/>
        </w:rPr>
        <w:t>персональных данных</w:t>
      </w:r>
    </w:p>
    <w:p w:rsidR="00B854B9" w:rsidRPr="00880B17" w:rsidRDefault="00B854B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7</w:t>
      </w:r>
      <w:r w:rsidRPr="00880B17">
        <w:rPr>
          <w:sz w:val="26"/>
          <w:szCs w:val="26"/>
        </w:rPr>
        <w:t>.1. Обработка персональных данных прекращается в следующих случаях:</w:t>
      </w:r>
    </w:p>
    <w:p w:rsidR="00B854B9" w:rsidRPr="00880B17" w:rsidRDefault="00B854B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по достижении целей обработки персональных данных или при утрате необходимости в их достижении;</w:t>
      </w:r>
    </w:p>
    <w:p w:rsidR="00B854B9" w:rsidRPr="00880B17" w:rsidRDefault="00B854B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по истечении срока обработки персональных данных, установленного при сборе персональных данных;</w:t>
      </w:r>
    </w:p>
    <w:p w:rsidR="00B854B9" w:rsidRPr="00880B17" w:rsidRDefault="00B854B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по требованию субъекта персональных данных или уполномоченного органа по защите прав субъектов персональных данных,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B854B9" w:rsidRPr="00880B17" w:rsidRDefault="00B854B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при невозможности устранения допущенных нарушений при обработке персональных данных;</w:t>
      </w:r>
    </w:p>
    <w:p w:rsidR="00B854B9" w:rsidRPr="00880B17" w:rsidRDefault="00B854B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при изменении, признании </w:t>
      </w:r>
      <w:proofErr w:type="gramStart"/>
      <w:r w:rsidRPr="00880B17">
        <w:rPr>
          <w:sz w:val="26"/>
          <w:szCs w:val="26"/>
        </w:rPr>
        <w:t>утратившими</w:t>
      </w:r>
      <w:proofErr w:type="gramEnd"/>
      <w:r w:rsidRPr="00880B17">
        <w:rPr>
          <w:sz w:val="26"/>
          <w:szCs w:val="26"/>
        </w:rPr>
        <w:t xml:space="preserve"> силу нормативных правовых актов, устанавливающих правовые основания обработки персональных данных;</w:t>
      </w:r>
    </w:p>
    <w:p w:rsidR="00B854B9" w:rsidRPr="00880B17" w:rsidRDefault="00B854B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при отзыве субъектом персональных данных согласия, если в соответствии с Федеральным законом </w:t>
      </w:r>
      <w:r w:rsidRPr="00880B17">
        <w:rPr>
          <w:sz w:val="26"/>
          <w:szCs w:val="26"/>
        </w:rPr>
        <w:t>«</w:t>
      </w:r>
      <w:r w:rsidRPr="00880B17">
        <w:rPr>
          <w:sz w:val="26"/>
          <w:szCs w:val="26"/>
        </w:rPr>
        <w:t>О персональных данных</w:t>
      </w:r>
      <w:r w:rsidRPr="00880B17">
        <w:rPr>
          <w:sz w:val="26"/>
          <w:szCs w:val="26"/>
        </w:rPr>
        <w:t>»</w:t>
      </w:r>
      <w:r w:rsidRPr="00880B17">
        <w:rPr>
          <w:sz w:val="26"/>
          <w:szCs w:val="26"/>
        </w:rPr>
        <w:t xml:space="preserve"> обработка персональных данных допускается только с его согласия.</w:t>
      </w:r>
    </w:p>
    <w:p w:rsidR="00B854B9" w:rsidRPr="00880B17" w:rsidRDefault="00B854B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Обработка персональных данных прекращается в сроки, установленные законодательством Российской Федерации.</w:t>
      </w:r>
    </w:p>
    <w:p w:rsidR="00B854B9" w:rsidRPr="00880B17" w:rsidRDefault="00B854B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Обрабатываемые персональные данные подлежат уничтожению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B854B9" w:rsidRPr="00880B17" w:rsidRDefault="003010FF" w:rsidP="00880B1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854B9" w:rsidRPr="00880B17">
        <w:rPr>
          <w:sz w:val="26"/>
          <w:szCs w:val="26"/>
        </w:rPr>
        <w:t>.2. Персональные данные хранятся в электронном виде и на бумажных носителях. В электронном виде персональные данные хранятся в информационных системах персональных данных, а также в архивных копиях баз данных информационных систем персональных данных. В бумажном виде персональные данные хранятся в составе документов и их копий, содержащих информацию о субъектах персональных данных.</w:t>
      </w:r>
    </w:p>
    <w:p w:rsidR="00B854B9" w:rsidRPr="00880B17" w:rsidRDefault="003010FF" w:rsidP="00880B1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854B9" w:rsidRPr="00880B17">
        <w:rPr>
          <w:sz w:val="26"/>
          <w:szCs w:val="26"/>
        </w:rPr>
        <w:t>.3. 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настоящими Правилами.</w:t>
      </w:r>
    </w:p>
    <w:p w:rsidR="00B854B9" w:rsidRPr="00880B17" w:rsidRDefault="003010FF" w:rsidP="00880B1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854B9" w:rsidRPr="00880B17">
        <w:rPr>
          <w:sz w:val="26"/>
          <w:szCs w:val="26"/>
        </w:rPr>
        <w:t xml:space="preserve">.4. </w:t>
      </w:r>
      <w:proofErr w:type="gramStart"/>
      <w:r w:rsidR="00B854B9" w:rsidRPr="00880B17">
        <w:rPr>
          <w:sz w:val="26"/>
          <w:szCs w:val="26"/>
        </w:rPr>
        <w:t xml:space="preserve">Персональные данные субъектов персональных данных на бумажных носителях хранятся в течение сроков их хранения, установленных законодательством Российской Федерации, законодательством Чувашской Республики, иными нормативными правовыми актами Российской Федерации и нормативными правовыми актами Чувашской Республики, а также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</w:t>
      </w:r>
      <w:r w:rsidR="00B854B9" w:rsidRPr="00880B17">
        <w:rPr>
          <w:sz w:val="26"/>
          <w:szCs w:val="26"/>
        </w:rPr>
        <w:lastRenderedPageBreak/>
        <w:t>организаций, с указанием сроков их хранения, утвержденным приказом Федерального архивного</w:t>
      </w:r>
      <w:proofErr w:type="gramEnd"/>
      <w:r w:rsidR="00B854B9" w:rsidRPr="00880B17">
        <w:rPr>
          <w:sz w:val="26"/>
          <w:szCs w:val="26"/>
        </w:rPr>
        <w:t xml:space="preserve"> агентства от 20 декабря 2019 г. </w:t>
      </w:r>
      <w:r w:rsidR="00B854B9" w:rsidRPr="00880B17">
        <w:rPr>
          <w:sz w:val="26"/>
          <w:szCs w:val="26"/>
        </w:rPr>
        <w:t>№</w:t>
      </w:r>
      <w:r w:rsidR="00B854B9" w:rsidRPr="00880B17">
        <w:rPr>
          <w:sz w:val="26"/>
          <w:szCs w:val="26"/>
        </w:rPr>
        <w:t xml:space="preserve"> 236 (зарегистрирован в Министерстве юстиции Российской Федерации 6 февраля 2020 г., регистрационный </w:t>
      </w:r>
      <w:r w:rsidR="00B854B9" w:rsidRPr="00880B17">
        <w:rPr>
          <w:sz w:val="26"/>
          <w:szCs w:val="26"/>
        </w:rPr>
        <w:t>№</w:t>
      </w:r>
      <w:r w:rsidR="00B854B9" w:rsidRPr="00880B17">
        <w:rPr>
          <w:sz w:val="26"/>
          <w:szCs w:val="26"/>
        </w:rPr>
        <w:t xml:space="preserve"> 57449), с последующим формированием и передачей на постоянное хранение в архив в случаях и порядке, предусмотренных законодательством Российской Федерации.</w:t>
      </w:r>
    </w:p>
    <w:p w:rsidR="00B854B9" w:rsidRPr="00880B17" w:rsidRDefault="00B854B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:rsidR="00B854B9" w:rsidRPr="00880B17" w:rsidRDefault="003010FF" w:rsidP="00880B1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854B9" w:rsidRPr="00880B17">
        <w:rPr>
          <w:sz w:val="26"/>
          <w:szCs w:val="26"/>
        </w:rPr>
        <w:t xml:space="preserve">.5. Сотрудник, ответственный за ведение делопроизводства в </w:t>
      </w:r>
      <w:r w:rsidR="00B854B9" w:rsidRPr="00880B17">
        <w:rPr>
          <w:sz w:val="26"/>
          <w:szCs w:val="26"/>
        </w:rPr>
        <w:t>Министерстве</w:t>
      </w:r>
      <w:r w:rsidR="00B854B9" w:rsidRPr="00880B17">
        <w:rPr>
          <w:sz w:val="26"/>
          <w:szCs w:val="26"/>
        </w:rPr>
        <w:t>, ежегодно проводит экспертизу ценности документов, в результате которой выделяет документы, содержащие персональные данные с истекшими сроками хранения, подлежащие уничтожению.</w:t>
      </w:r>
    </w:p>
    <w:p w:rsidR="00B854B9" w:rsidRPr="00880B17" w:rsidRDefault="00B854B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Результаты отбора документов к уничтожению оформляются актами о выделении к уничтожению документов с истекшими сроками хранения.</w:t>
      </w:r>
    </w:p>
    <w:p w:rsidR="00B854B9" w:rsidRPr="00880B17" w:rsidRDefault="003010FF" w:rsidP="00880B1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854B9" w:rsidRPr="00880B17">
        <w:rPr>
          <w:sz w:val="26"/>
          <w:szCs w:val="26"/>
        </w:rPr>
        <w:t xml:space="preserve">.6. Вопрос об уничтожении выделенных документов, содержащих персональные данные, рассматривается на заседании постоянно действующей экспертной комиссии </w:t>
      </w:r>
      <w:r w:rsidR="00B854B9" w:rsidRPr="00880B17">
        <w:rPr>
          <w:sz w:val="26"/>
          <w:szCs w:val="26"/>
        </w:rPr>
        <w:t>Министерства</w:t>
      </w:r>
      <w:r w:rsidR="00B854B9" w:rsidRPr="00880B17">
        <w:rPr>
          <w:sz w:val="26"/>
          <w:szCs w:val="26"/>
        </w:rPr>
        <w:t xml:space="preserve">, состав которой утверждается приказом </w:t>
      </w:r>
      <w:r w:rsidR="00B854B9" w:rsidRPr="00880B17">
        <w:rPr>
          <w:sz w:val="26"/>
          <w:szCs w:val="26"/>
        </w:rPr>
        <w:t>Министерства</w:t>
      </w:r>
      <w:r w:rsidR="00B854B9" w:rsidRPr="00880B17">
        <w:rPr>
          <w:sz w:val="26"/>
          <w:szCs w:val="26"/>
        </w:rPr>
        <w:t xml:space="preserve"> (далее - экспертная комиссия).</w:t>
      </w:r>
    </w:p>
    <w:p w:rsidR="00B854B9" w:rsidRPr="00880B17" w:rsidRDefault="00B854B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Экспертная комиссия принимает решение о согласовании акта о выделении к уничтожению документов, не подлежащих хранению, содержащих персональные данные, </w:t>
      </w:r>
      <w:proofErr w:type="gramStart"/>
      <w:r w:rsidRPr="00880B17">
        <w:rPr>
          <w:sz w:val="26"/>
          <w:szCs w:val="26"/>
        </w:rPr>
        <w:t>который</w:t>
      </w:r>
      <w:proofErr w:type="gramEnd"/>
      <w:r w:rsidRPr="00880B17">
        <w:rPr>
          <w:sz w:val="26"/>
          <w:szCs w:val="26"/>
        </w:rPr>
        <w:t xml:space="preserve"> подписывается председателем экспертной комиссии и утверждается </w:t>
      </w:r>
      <w:r w:rsidRPr="00880B17">
        <w:rPr>
          <w:sz w:val="26"/>
          <w:szCs w:val="26"/>
        </w:rPr>
        <w:t>министром</w:t>
      </w:r>
      <w:r w:rsidRPr="00880B17">
        <w:rPr>
          <w:sz w:val="26"/>
          <w:szCs w:val="26"/>
        </w:rPr>
        <w:t>.</w:t>
      </w:r>
    </w:p>
    <w:p w:rsidR="00B854B9" w:rsidRPr="00880B17" w:rsidRDefault="003010FF" w:rsidP="00880B1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854B9" w:rsidRPr="00880B17">
        <w:rPr>
          <w:sz w:val="26"/>
          <w:szCs w:val="26"/>
        </w:rPr>
        <w:t>.7. Под уничтожением персональных данных понимаются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B854B9" w:rsidRPr="00880B17" w:rsidRDefault="003010FF" w:rsidP="00880B1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854B9" w:rsidRPr="00880B17">
        <w:rPr>
          <w:sz w:val="26"/>
          <w:szCs w:val="26"/>
        </w:rPr>
        <w:t xml:space="preserve">.8. Сотрудник, ответственный за ведение делопроизводства в </w:t>
      </w:r>
      <w:r w:rsidR="00880B17" w:rsidRPr="00880B17">
        <w:rPr>
          <w:sz w:val="26"/>
          <w:szCs w:val="26"/>
        </w:rPr>
        <w:t>Министерстве</w:t>
      </w:r>
      <w:r w:rsidR="00B854B9" w:rsidRPr="00880B17">
        <w:rPr>
          <w:sz w:val="26"/>
          <w:szCs w:val="26"/>
        </w:rPr>
        <w:t xml:space="preserve">, осуществляет </w:t>
      </w:r>
      <w:proofErr w:type="gramStart"/>
      <w:r w:rsidR="00B854B9" w:rsidRPr="00880B17">
        <w:rPr>
          <w:sz w:val="26"/>
          <w:szCs w:val="26"/>
        </w:rPr>
        <w:t>контроль за</w:t>
      </w:r>
      <w:proofErr w:type="gramEnd"/>
      <w:r w:rsidR="00B854B9" w:rsidRPr="00880B17">
        <w:rPr>
          <w:sz w:val="26"/>
          <w:szCs w:val="26"/>
        </w:rPr>
        <w:t xml:space="preserve"> процедурой уничтожения документов, содержащих персональные данные, а также уничтожение данных на электронных носителях.</w:t>
      </w:r>
    </w:p>
    <w:p w:rsidR="00B854B9" w:rsidRPr="00880B17" w:rsidRDefault="003010FF" w:rsidP="00880B1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854B9" w:rsidRPr="00880B17">
        <w:rPr>
          <w:sz w:val="26"/>
          <w:szCs w:val="26"/>
        </w:rPr>
        <w:t>.9. Уничтожение документов, содержащих персональные данные, производится термическим или механическим (</w:t>
      </w:r>
      <w:proofErr w:type="spellStart"/>
      <w:r w:rsidR="00B854B9" w:rsidRPr="00880B17">
        <w:rPr>
          <w:sz w:val="26"/>
          <w:szCs w:val="26"/>
        </w:rPr>
        <w:t>шредирование</w:t>
      </w:r>
      <w:proofErr w:type="spellEnd"/>
      <w:r w:rsidR="00B854B9" w:rsidRPr="00880B17">
        <w:rPr>
          <w:sz w:val="26"/>
          <w:szCs w:val="26"/>
        </w:rPr>
        <w:t>) способом.</w:t>
      </w:r>
    </w:p>
    <w:p w:rsidR="00B854B9" w:rsidRPr="00880B17" w:rsidRDefault="00B854B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Уничтожение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удаления с электронных носителей методами и средствами гарантированного удаления остаточной информации.</w:t>
      </w:r>
    </w:p>
    <w:p w:rsidR="00B854B9" w:rsidRPr="00880B17" w:rsidRDefault="00B854B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Сведения об уничтожении вносятся в акт о выделении к уничтожению документов, не подлежащих хранению.</w:t>
      </w:r>
    </w:p>
    <w:p w:rsidR="00B854B9" w:rsidRPr="00880B17" w:rsidRDefault="00B854B9" w:rsidP="00880B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C72A9" w:rsidRPr="00880B17" w:rsidRDefault="00DC72A9" w:rsidP="00880B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>8. Лицо, ответственное за организацию обработки</w:t>
      </w:r>
    </w:p>
    <w:p w:rsidR="00DC72A9" w:rsidRPr="00880B17" w:rsidRDefault="00DC72A9" w:rsidP="00880B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>персональных данных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8.1. Лицо, ответственное за организацию обработки персональных данных в </w:t>
      </w:r>
      <w:r w:rsidR="00646C4A" w:rsidRPr="00880B17">
        <w:rPr>
          <w:sz w:val="26"/>
          <w:szCs w:val="26"/>
        </w:rPr>
        <w:t>Министерстве</w:t>
      </w:r>
      <w:r w:rsidRPr="00880B17">
        <w:rPr>
          <w:sz w:val="26"/>
          <w:szCs w:val="26"/>
        </w:rPr>
        <w:t xml:space="preserve"> (далее - </w:t>
      </w:r>
      <w:proofErr w:type="gramStart"/>
      <w:r w:rsidRPr="00880B17">
        <w:rPr>
          <w:sz w:val="26"/>
          <w:szCs w:val="26"/>
        </w:rPr>
        <w:t>ответственный</w:t>
      </w:r>
      <w:proofErr w:type="gramEnd"/>
      <w:r w:rsidRPr="00880B17">
        <w:rPr>
          <w:sz w:val="26"/>
          <w:szCs w:val="26"/>
        </w:rPr>
        <w:t xml:space="preserve"> за обработку персональных данных), назначается приказом</w:t>
      </w:r>
      <w:r w:rsidR="00646C4A" w:rsidRPr="00880B17">
        <w:rPr>
          <w:sz w:val="26"/>
          <w:szCs w:val="26"/>
        </w:rPr>
        <w:t xml:space="preserve"> Министерства</w:t>
      </w:r>
      <w:r w:rsidRPr="00880B17">
        <w:rPr>
          <w:sz w:val="26"/>
          <w:szCs w:val="26"/>
        </w:rPr>
        <w:t>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8.2. </w:t>
      </w:r>
      <w:proofErr w:type="gramStart"/>
      <w:r w:rsidRPr="00880B17">
        <w:rPr>
          <w:sz w:val="26"/>
          <w:szCs w:val="26"/>
        </w:rPr>
        <w:t>Ответственный</w:t>
      </w:r>
      <w:proofErr w:type="gramEnd"/>
      <w:r w:rsidRPr="00880B17">
        <w:rPr>
          <w:sz w:val="26"/>
          <w:szCs w:val="26"/>
        </w:rPr>
        <w:t xml:space="preserve"> за обработку персональных данных в своей работе руководствуется законодательством Российской Федерации в области персональных данных и настоящими Правилами.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8.3. </w:t>
      </w:r>
      <w:proofErr w:type="gramStart"/>
      <w:r w:rsidRPr="00880B17">
        <w:rPr>
          <w:sz w:val="26"/>
          <w:szCs w:val="26"/>
        </w:rPr>
        <w:t>Ответственный</w:t>
      </w:r>
      <w:proofErr w:type="gramEnd"/>
      <w:r w:rsidRPr="00880B17">
        <w:rPr>
          <w:sz w:val="26"/>
          <w:szCs w:val="26"/>
        </w:rPr>
        <w:t xml:space="preserve"> за обработку персональных данных обязан: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1) организовывать принятие правовых, организационных и технических мер </w:t>
      </w:r>
      <w:r w:rsidRPr="00880B17">
        <w:rPr>
          <w:sz w:val="26"/>
          <w:szCs w:val="26"/>
        </w:rPr>
        <w:lastRenderedPageBreak/>
        <w:t xml:space="preserve">для обеспечения защиты персональных данных, обрабатываемых в </w:t>
      </w:r>
      <w:r w:rsidR="00646C4A" w:rsidRPr="00880B17">
        <w:rPr>
          <w:sz w:val="26"/>
          <w:szCs w:val="26"/>
        </w:rPr>
        <w:t>Министерстве</w:t>
      </w:r>
      <w:r w:rsidRPr="00880B17">
        <w:rPr>
          <w:sz w:val="26"/>
          <w:szCs w:val="26"/>
        </w:rPr>
        <w:t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2) осуществлять внутренний </w:t>
      </w:r>
      <w:proofErr w:type="gramStart"/>
      <w:r w:rsidRPr="00880B17">
        <w:rPr>
          <w:sz w:val="26"/>
          <w:szCs w:val="26"/>
        </w:rPr>
        <w:t>контроль за</w:t>
      </w:r>
      <w:proofErr w:type="gramEnd"/>
      <w:r w:rsidRPr="00880B17">
        <w:rPr>
          <w:sz w:val="26"/>
          <w:szCs w:val="26"/>
        </w:rPr>
        <w:t xml:space="preserve"> соблюдением гражданскими служащими,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3) доводить до сведения гражданских служащих, уполномоченных на обработку персональных данных, положения законодательства Российской Федерации в области персональных данных, локальные акты по вопросам обработки персональных данных, требования к защите персональных данных;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4) организовывать прием и обработку обращений и запросов субъектов персональных данных или их представителей, а также осуществлять </w:t>
      </w:r>
      <w:proofErr w:type="gramStart"/>
      <w:r w:rsidRPr="00880B17">
        <w:rPr>
          <w:sz w:val="26"/>
          <w:szCs w:val="26"/>
        </w:rPr>
        <w:t>контроль за</w:t>
      </w:r>
      <w:proofErr w:type="gramEnd"/>
      <w:r w:rsidRPr="00880B17">
        <w:rPr>
          <w:sz w:val="26"/>
          <w:szCs w:val="26"/>
        </w:rPr>
        <w:t xml:space="preserve"> приемом и обработкой таких обращений и запросов в </w:t>
      </w:r>
      <w:r w:rsidR="00646C4A" w:rsidRPr="00880B17">
        <w:rPr>
          <w:sz w:val="26"/>
          <w:szCs w:val="26"/>
        </w:rPr>
        <w:t>Министерстве</w:t>
      </w:r>
      <w:r w:rsidRPr="00880B17">
        <w:rPr>
          <w:sz w:val="26"/>
          <w:szCs w:val="26"/>
        </w:rPr>
        <w:t>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5) в случае нарушения в </w:t>
      </w:r>
      <w:r w:rsidR="00646C4A" w:rsidRPr="00880B17">
        <w:rPr>
          <w:sz w:val="26"/>
          <w:szCs w:val="26"/>
        </w:rPr>
        <w:t>Министерстве</w:t>
      </w:r>
      <w:r w:rsidRPr="00880B17">
        <w:rPr>
          <w:sz w:val="26"/>
          <w:szCs w:val="26"/>
        </w:rPr>
        <w:t xml:space="preserve">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8.4. </w:t>
      </w:r>
      <w:proofErr w:type="gramStart"/>
      <w:r w:rsidRPr="00880B17">
        <w:rPr>
          <w:sz w:val="26"/>
          <w:szCs w:val="26"/>
        </w:rPr>
        <w:t>Ответственный</w:t>
      </w:r>
      <w:proofErr w:type="gramEnd"/>
      <w:r w:rsidRPr="00880B17">
        <w:rPr>
          <w:sz w:val="26"/>
          <w:szCs w:val="26"/>
        </w:rPr>
        <w:t xml:space="preserve"> за обработку персональных данных вправе: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1) иметь доступ к информации, касающейся обработки персональных данных в </w:t>
      </w:r>
      <w:r w:rsidR="00646C4A" w:rsidRPr="00880B17">
        <w:rPr>
          <w:sz w:val="26"/>
          <w:szCs w:val="26"/>
        </w:rPr>
        <w:t>Министерстве</w:t>
      </w:r>
      <w:r w:rsidRPr="00880B17">
        <w:rPr>
          <w:sz w:val="26"/>
          <w:szCs w:val="26"/>
        </w:rPr>
        <w:t xml:space="preserve"> и включающей: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цели обработки персональных данных;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категории обрабатываемых персональных данных;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категории субъектов персональных данных, персональные данные которых обрабатываются;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правовые основания обработки персональных данных;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перечень действий с персональными данными, общее описание используемых в </w:t>
      </w:r>
      <w:r w:rsidR="00646C4A" w:rsidRPr="00880B17">
        <w:rPr>
          <w:sz w:val="26"/>
          <w:szCs w:val="26"/>
        </w:rPr>
        <w:t>Министерстве</w:t>
      </w:r>
      <w:r w:rsidRPr="00880B17">
        <w:rPr>
          <w:sz w:val="26"/>
          <w:szCs w:val="26"/>
        </w:rPr>
        <w:t xml:space="preserve"> способов обработки персональных данных;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описание мер, предусмотренных статьями 18.1 и 19 Федерального закона </w:t>
      </w:r>
      <w:r w:rsidR="00646C4A" w:rsidRPr="00880B17">
        <w:rPr>
          <w:sz w:val="26"/>
          <w:szCs w:val="26"/>
        </w:rPr>
        <w:t>«</w:t>
      </w:r>
      <w:r w:rsidRPr="00880B17">
        <w:rPr>
          <w:sz w:val="26"/>
          <w:szCs w:val="26"/>
        </w:rPr>
        <w:t>О персональных данных</w:t>
      </w:r>
      <w:r w:rsidR="00646C4A" w:rsidRPr="00880B17">
        <w:rPr>
          <w:sz w:val="26"/>
          <w:szCs w:val="26"/>
        </w:rPr>
        <w:t>»</w:t>
      </w:r>
      <w:r w:rsidRPr="00880B17">
        <w:rPr>
          <w:sz w:val="26"/>
          <w:szCs w:val="26"/>
        </w:rPr>
        <w:t>, в том числе сведения о наличии шифровальных (криптографических) средств и наименования этих средств;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дату начала обработки персональных данных;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срок или условия прекращения обработки персональных данных;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сведения о наличии или об отсутствии трансграничной передачи персональных данных в процессе их обработки;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880B17">
        <w:rPr>
          <w:sz w:val="26"/>
          <w:szCs w:val="26"/>
        </w:rPr>
        <w:t>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данных, установленными постановлением Правительства Российской</w:t>
      </w:r>
      <w:r w:rsidR="00646C4A" w:rsidRPr="00880B17">
        <w:rPr>
          <w:sz w:val="26"/>
          <w:szCs w:val="26"/>
        </w:rPr>
        <w:t xml:space="preserve"> Федерации от 1 ноября 2012 г. №</w:t>
      </w:r>
      <w:r w:rsidRPr="00880B17">
        <w:rPr>
          <w:sz w:val="26"/>
          <w:szCs w:val="26"/>
        </w:rPr>
        <w:t xml:space="preserve"> 1119 </w:t>
      </w:r>
      <w:r w:rsidR="00646C4A" w:rsidRPr="00880B17">
        <w:rPr>
          <w:sz w:val="26"/>
          <w:szCs w:val="26"/>
        </w:rPr>
        <w:t>«</w:t>
      </w:r>
      <w:r w:rsidRPr="00880B17">
        <w:rPr>
          <w:sz w:val="26"/>
          <w:szCs w:val="26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646C4A" w:rsidRPr="00880B17">
        <w:rPr>
          <w:sz w:val="26"/>
          <w:szCs w:val="26"/>
        </w:rPr>
        <w:t>»</w:t>
      </w:r>
      <w:r w:rsidRPr="00880B17">
        <w:rPr>
          <w:sz w:val="26"/>
          <w:szCs w:val="26"/>
        </w:rPr>
        <w:t xml:space="preserve"> (Собрание законодательства Российской Федерации, 2012, </w:t>
      </w:r>
      <w:r w:rsidR="00646C4A" w:rsidRPr="00880B17">
        <w:rPr>
          <w:sz w:val="26"/>
          <w:szCs w:val="26"/>
        </w:rPr>
        <w:t>№</w:t>
      </w:r>
      <w:r w:rsidRPr="00880B17">
        <w:rPr>
          <w:sz w:val="26"/>
          <w:szCs w:val="26"/>
        </w:rPr>
        <w:t xml:space="preserve"> 45, ст. 6257);</w:t>
      </w:r>
      <w:proofErr w:type="gramEnd"/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2) привлекать к реализации мер, направленных на обеспечение безопасности персональных данных, обрабатываемых в </w:t>
      </w:r>
      <w:r w:rsidR="00646C4A" w:rsidRPr="00880B17">
        <w:rPr>
          <w:sz w:val="26"/>
          <w:szCs w:val="26"/>
        </w:rPr>
        <w:t>Министерстве</w:t>
      </w:r>
      <w:r w:rsidRPr="00880B17">
        <w:rPr>
          <w:sz w:val="26"/>
          <w:szCs w:val="26"/>
        </w:rPr>
        <w:t xml:space="preserve">, иных гражданских служащих </w:t>
      </w:r>
      <w:r w:rsidR="00646C4A" w:rsidRPr="00880B17">
        <w:rPr>
          <w:sz w:val="26"/>
          <w:szCs w:val="26"/>
        </w:rPr>
        <w:t>Министерстве</w:t>
      </w:r>
      <w:r w:rsidRPr="00880B17">
        <w:rPr>
          <w:sz w:val="26"/>
          <w:szCs w:val="26"/>
        </w:rPr>
        <w:t xml:space="preserve"> с возложением на них соответствующих обязанностей и закреплением ответственности.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8.5. Ответственный за обработку персональных данных несет ответственность </w:t>
      </w:r>
      <w:proofErr w:type="gramStart"/>
      <w:r w:rsidRPr="00880B17">
        <w:rPr>
          <w:sz w:val="26"/>
          <w:szCs w:val="26"/>
        </w:rPr>
        <w:t xml:space="preserve">за ненадлежащее выполнение функций по организации обработки персональных данных в </w:t>
      </w:r>
      <w:r w:rsidR="00646C4A" w:rsidRPr="00880B17">
        <w:rPr>
          <w:sz w:val="26"/>
          <w:szCs w:val="26"/>
        </w:rPr>
        <w:t>Министерстве</w:t>
      </w:r>
      <w:r w:rsidRPr="00880B17">
        <w:rPr>
          <w:sz w:val="26"/>
          <w:szCs w:val="26"/>
        </w:rPr>
        <w:t xml:space="preserve"> в соответствии с законодательством</w:t>
      </w:r>
      <w:proofErr w:type="gramEnd"/>
      <w:r w:rsidRPr="00880B17">
        <w:rPr>
          <w:sz w:val="26"/>
          <w:szCs w:val="26"/>
        </w:rPr>
        <w:t xml:space="preserve"> Российской Федерации в области персональных данных.</w:t>
      </w:r>
    </w:p>
    <w:p w:rsidR="00DC72A9" w:rsidRPr="00880B17" w:rsidRDefault="00DC72A9" w:rsidP="00880B17">
      <w:pPr>
        <w:pStyle w:val="ConsPlusNormal"/>
        <w:jc w:val="both"/>
        <w:rPr>
          <w:sz w:val="26"/>
          <w:szCs w:val="26"/>
        </w:rPr>
      </w:pPr>
    </w:p>
    <w:p w:rsidR="00DC72A9" w:rsidRPr="00880B17" w:rsidRDefault="00DC72A9" w:rsidP="00880B1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>9. Внутренний контроль соответствия обработки</w:t>
      </w:r>
    </w:p>
    <w:p w:rsidR="00DC72A9" w:rsidRPr="00880B17" w:rsidRDefault="00DC72A9" w:rsidP="00880B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 xml:space="preserve">персональных данных в </w:t>
      </w:r>
      <w:r w:rsidR="00646C4A" w:rsidRPr="00880B17">
        <w:rPr>
          <w:rFonts w:ascii="Times New Roman" w:hAnsi="Times New Roman" w:cs="Times New Roman"/>
          <w:sz w:val="26"/>
          <w:szCs w:val="26"/>
        </w:rPr>
        <w:t>Министерстве транспорта и дорожного хозяйства</w:t>
      </w:r>
    </w:p>
    <w:p w:rsidR="00DC72A9" w:rsidRPr="00880B17" w:rsidRDefault="00DC72A9" w:rsidP="00880B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80B17">
        <w:rPr>
          <w:rFonts w:ascii="Times New Roman" w:hAnsi="Times New Roman" w:cs="Times New Roman"/>
          <w:sz w:val="26"/>
          <w:szCs w:val="26"/>
        </w:rPr>
        <w:t>Чувашской Республики законодательству Российской Федерации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>9.1. В целях осуществления внутреннего контроля соответствия обработки персональных данных требованиям к защите персональных данных, уст</w:t>
      </w:r>
      <w:r w:rsidR="00646C4A" w:rsidRPr="00880B17">
        <w:rPr>
          <w:sz w:val="26"/>
          <w:szCs w:val="26"/>
        </w:rPr>
        <w:t>ановленным Федеральным законом «</w:t>
      </w:r>
      <w:r w:rsidRPr="00880B17">
        <w:rPr>
          <w:sz w:val="26"/>
          <w:szCs w:val="26"/>
        </w:rPr>
        <w:t>О персональных данных</w:t>
      </w:r>
      <w:r w:rsidR="00646C4A" w:rsidRPr="00880B17">
        <w:rPr>
          <w:sz w:val="26"/>
          <w:szCs w:val="26"/>
        </w:rPr>
        <w:t>»</w:t>
      </w:r>
      <w:r w:rsidRPr="00880B17">
        <w:rPr>
          <w:sz w:val="26"/>
          <w:szCs w:val="26"/>
        </w:rPr>
        <w:t xml:space="preserve"> (далее - установленные требования), в </w:t>
      </w:r>
      <w:r w:rsidR="00646C4A" w:rsidRPr="00880B17">
        <w:rPr>
          <w:sz w:val="26"/>
          <w:szCs w:val="26"/>
        </w:rPr>
        <w:t>Министерстве</w:t>
      </w:r>
      <w:r w:rsidRPr="00880B17">
        <w:rPr>
          <w:sz w:val="26"/>
          <w:szCs w:val="26"/>
        </w:rPr>
        <w:t xml:space="preserve"> организовывается проведение проверок.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9.2. Проверки осуществляются на основании приказа </w:t>
      </w:r>
      <w:r w:rsidR="00646C4A" w:rsidRPr="00880B17">
        <w:rPr>
          <w:sz w:val="26"/>
          <w:szCs w:val="26"/>
        </w:rPr>
        <w:t>Министерства</w:t>
      </w:r>
      <w:r w:rsidRPr="00880B17">
        <w:rPr>
          <w:sz w:val="26"/>
          <w:szCs w:val="26"/>
        </w:rPr>
        <w:t xml:space="preserve"> ответственным за организацию обработки персональных данных в </w:t>
      </w:r>
      <w:r w:rsidR="00646C4A" w:rsidRPr="00880B17">
        <w:rPr>
          <w:sz w:val="26"/>
          <w:szCs w:val="26"/>
        </w:rPr>
        <w:t>Министерстве</w:t>
      </w:r>
      <w:r w:rsidRPr="00880B17">
        <w:rPr>
          <w:sz w:val="26"/>
          <w:szCs w:val="26"/>
        </w:rPr>
        <w:t xml:space="preserve"> либо комиссией по осуществлению внутреннего контроля соответствия обработки персональных данных требованиям к защите персональных данных, установленным Федеральным законом </w:t>
      </w:r>
      <w:r w:rsidR="00646C4A" w:rsidRPr="00880B17">
        <w:rPr>
          <w:sz w:val="26"/>
          <w:szCs w:val="26"/>
        </w:rPr>
        <w:t>«</w:t>
      </w:r>
      <w:r w:rsidRPr="00880B17">
        <w:rPr>
          <w:sz w:val="26"/>
          <w:szCs w:val="26"/>
        </w:rPr>
        <w:t>О персональных данных</w:t>
      </w:r>
      <w:r w:rsidR="00646C4A" w:rsidRPr="00880B17">
        <w:rPr>
          <w:sz w:val="26"/>
          <w:szCs w:val="26"/>
        </w:rPr>
        <w:t>»</w:t>
      </w:r>
      <w:r w:rsidRPr="00880B17">
        <w:rPr>
          <w:sz w:val="26"/>
          <w:szCs w:val="26"/>
        </w:rPr>
        <w:t>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bookmarkStart w:id="1" w:name="_GoBack"/>
      <w:r w:rsidRPr="00880B17">
        <w:rPr>
          <w:sz w:val="26"/>
          <w:szCs w:val="26"/>
        </w:rPr>
        <w:t>В проведении проверки не может участвовать гражданский служащий, прямо или косвенно заинтересованный в ее результатах.</w:t>
      </w:r>
    </w:p>
    <w:bookmarkEnd w:id="1"/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9.3. Проверки соответствия обработки персональных данных установленным требованиям проводятся не реже 1 раза в год на основании плана </w:t>
      </w:r>
      <w:r w:rsidR="00646C4A" w:rsidRPr="00880B17">
        <w:rPr>
          <w:sz w:val="26"/>
          <w:szCs w:val="26"/>
        </w:rPr>
        <w:t>Министерства</w:t>
      </w:r>
      <w:r w:rsidRPr="00880B17">
        <w:rPr>
          <w:sz w:val="26"/>
          <w:szCs w:val="26"/>
        </w:rPr>
        <w:t>.</w:t>
      </w:r>
    </w:p>
    <w:p w:rsidR="00DC72A9" w:rsidRPr="00880B17" w:rsidRDefault="00DC72A9" w:rsidP="00880B17">
      <w:pPr>
        <w:pStyle w:val="ConsPlusNormal"/>
        <w:ind w:firstLine="540"/>
        <w:jc w:val="both"/>
        <w:rPr>
          <w:sz w:val="26"/>
          <w:szCs w:val="26"/>
        </w:rPr>
      </w:pPr>
      <w:r w:rsidRPr="00880B17">
        <w:rPr>
          <w:sz w:val="26"/>
          <w:szCs w:val="26"/>
        </w:rPr>
        <w:t xml:space="preserve">9.4. Внеплановые проверки проводятся по поручению </w:t>
      </w:r>
      <w:r w:rsidR="00646C4A" w:rsidRPr="00880B17">
        <w:rPr>
          <w:sz w:val="26"/>
          <w:szCs w:val="26"/>
        </w:rPr>
        <w:t>министра</w:t>
      </w:r>
      <w:r w:rsidRPr="00880B17">
        <w:rPr>
          <w:sz w:val="26"/>
          <w:szCs w:val="26"/>
        </w:rPr>
        <w:t xml:space="preserve">, а также на основании поступивших в </w:t>
      </w:r>
      <w:r w:rsidR="00646C4A" w:rsidRPr="00880B17">
        <w:rPr>
          <w:sz w:val="26"/>
          <w:szCs w:val="26"/>
        </w:rPr>
        <w:t>Министерство</w:t>
      </w:r>
      <w:r w:rsidRPr="00880B17">
        <w:rPr>
          <w:sz w:val="26"/>
          <w:szCs w:val="26"/>
        </w:rPr>
        <w:t xml:space="preserve"> жалоб о нарушениях правил обработки персональных данных.</w:t>
      </w:r>
    </w:p>
    <w:sectPr w:rsidR="00DC72A9" w:rsidRPr="00880B17" w:rsidSect="00E85BFF">
      <w:headerReference w:type="default" r:id="rId8"/>
      <w:pgSz w:w="11906" w:h="16838"/>
      <w:pgMar w:top="851" w:right="851" w:bottom="851" w:left="1701" w:header="22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66" w:rsidRDefault="00F20D66" w:rsidP="00E456E8">
      <w:pPr>
        <w:spacing w:after="0" w:line="240" w:lineRule="auto"/>
      </w:pPr>
      <w:r>
        <w:separator/>
      </w:r>
    </w:p>
  </w:endnote>
  <w:endnote w:type="continuationSeparator" w:id="0">
    <w:p w:rsidR="00F20D66" w:rsidRDefault="00F20D66" w:rsidP="00E4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66" w:rsidRDefault="00F20D66" w:rsidP="00E456E8">
      <w:pPr>
        <w:spacing w:after="0" w:line="240" w:lineRule="auto"/>
      </w:pPr>
      <w:r>
        <w:separator/>
      </w:r>
    </w:p>
  </w:footnote>
  <w:footnote w:type="continuationSeparator" w:id="0">
    <w:p w:rsidR="00F20D66" w:rsidRDefault="00F20D66" w:rsidP="00E45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314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20D66" w:rsidRDefault="00F20D66">
        <w:pPr>
          <w:pStyle w:val="a3"/>
          <w:jc w:val="center"/>
        </w:pPr>
      </w:p>
      <w:p w:rsidR="00F20D66" w:rsidRPr="00E456E8" w:rsidRDefault="00F20D6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456E8">
          <w:rPr>
            <w:rFonts w:ascii="Times New Roman" w:hAnsi="Times New Roman" w:cs="Times New Roman"/>
            <w:sz w:val="24"/>
          </w:rPr>
          <w:fldChar w:fldCharType="begin"/>
        </w:r>
        <w:r w:rsidRPr="00E456E8">
          <w:rPr>
            <w:rFonts w:ascii="Times New Roman" w:hAnsi="Times New Roman" w:cs="Times New Roman"/>
            <w:sz w:val="24"/>
          </w:rPr>
          <w:instrText>PAGE   \* MERGEFORMAT</w:instrText>
        </w:r>
        <w:r w:rsidRPr="00E456E8">
          <w:rPr>
            <w:rFonts w:ascii="Times New Roman" w:hAnsi="Times New Roman" w:cs="Times New Roman"/>
            <w:sz w:val="24"/>
          </w:rPr>
          <w:fldChar w:fldCharType="separate"/>
        </w:r>
        <w:r w:rsidR="00A91895">
          <w:rPr>
            <w:rFonts w:ascii="Times New Roman" w:hAnsi="Times New Roman" w:cs="Times New Roman"/>
            <w:noProof/>
            <w:sz w:val="24"/>
          </w:rPr>
          <w:t>10</w:t>
        </w:r>
        <w:r w:rsidRPr="00E456E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40"/>
    <w:rsid w:val="000B03C4"/>
    <w:rsid w:val="000D0187"/>
    <w:rsid w:val="000E12B7"/>
    <w:rsid w:val="000F4131"/>
    <w:rsid w:val="0012660E"/>
    <w:rsid w:val="001634EC"/>
    <w:rsid w:val="002615F4"/>
    <w:rsid w:val="002847C5"/>
    <w:rsid w:val="002934EE"/>
    <w:rsid w:val="002C5496"/>
    <w:rsid w:val="002D01AB"/>
    <w:rsid w:val="003010FF"/>
    <w:rsid w:val="00363690"/>
    <w:rsid w:val="004825DD"/>
    <w:rsid w:val="004B62D4"/>
    <w:rsid w:val="004E1CF4"/>
    <w:rsid w:val="004F1470"/>
    <w:rsid w:val="00534FEF"/>
    <w:rsid w:val="00573BD7"/>
    <w:rsid w:val="005F027E"/>
    <w:rsid w:val="00646C4A"/>
    <w:rsid w:val="00676749"/>
    <w:rsid w:val="0068023B"/>
    <w:rsid w:val="00697E08"/>
    <w:rsid w:val="006D5F4A"/>
    <w:rsid w:val="00737B5D"/>
    <w:rsid w:val="00803C1C"/>
    <w:rsid w:val="00806BF9"/>
    <w:rsid w:val="00880B17"/>
    <w:rsid w:val="008B047E"/>
    <w:rsid w:val="00912EC6"/>
    <w:rsid w:val="00914EAA"/>
    <w:rsid w:val="00915F2B"/>
    <w:rsid w:val="009A06CF"/>
    <w:rsid w:val="009C5B1C"/>
    <w:rsid w:val="009E2E74"/>
    <w:rsid w:val="009F481B"/>
    <w:rsid w:val="00A55E92"/>
    <w:rsid w:val="00A645E5"/>
    <w:rsid w:val="00A91895"/>
    <w:rsid w:val="00B854B9"/>
    <w:rsid w:val="00C3297D"/>
    <w:rsid w:val="00CA0E8D"/>
    <w:rsid w:val="00DC72A9"/>
    <w:rsid w:val="00E456E8"/>
    <w:rsid w:val="00E53AB5"/>
    <w:rsid w:val="00E71B2B"/>
    <w:rsid w:val="00E85BFF"/>
    <w:rsid w:val="00F135C2"/>
    <w:rsid w:val="00F20090"/>
    <w:rsid w:val="00F20D66"/>
    <w:rsid w:val="00F31D73"/>
    <w:rsid w:val="00F354E1"/>
    <w:rsid w:val="00F82D40"/>
    <w:rsid w:val="00F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6E8"/>
  </w:style>
  <w:style w:type="paragraph" w:styleId="a5">
    <w:name w:val="footer"/>
    <w:basedOn w:val="a"/>
    <w:link w:val="a6"/>
    <w:uiPriority w:val="99"/>
    <w:unhideWhenUsed/>
    <w:rsid w:val="00E4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6E8"/>
  </w:style>
  <w:style w:type="paragraph" w:styleId="a7">
    <w:name w:val="Balloon Text"/>
    <w:basedOn w:val="a"/>
    <w:link w:val="a8"/>
    <w:uiPriority w:val="99"/>
    <w:semiHidden/>
    <w:unhideWhenUsed/>
    <w:rsid w:val="00E4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4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6E8"/>
  </w:style>
  <w:style w:type="paragraph" w:styleId="a5">
    <w:name w:val="footer"/>
    <w:basedOn w:val="a"/>
    <w:link w:val="a6"/>
    <w:uiPriority w:val="99"/>
    <w:unhideWhenUsed/>
    <w:rsid w:val="00E4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56E8"/>
  </w:style>
  <w:style w:type="paragraph" w:styleId="a7">
    <w:name w:val="Balloon Text"/>
    <w:basedOn w:val="a"/>
    <w:link w:val="a8"/>
    <w:uiPriority w:val="99"/>
    <w:semiHidden/>
    <w:unhideWhenUsed/>
    <w:rsid w:val="00E4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B154-9C4F-43BD-9689-8DAC9120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10</Pages>
  <Words>3283</Words>
  <Characters>25310</Characters>
  <Application>Microsoft Office Word</Application>
  <DocSecurity>2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Госслужбы ЧР по делам юстиции от 16.06.2020 N 136-о(ред. от 18.07.2022)"О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vt:lpstr>
    </vt:vector>
  </TitlesOfParts>
  <Company>КонсультантПлюс Версия 4021.00.50</Company>
  <LinksUpToDate>false</LinksUpToDate>
  <CharactersWithSpaces>28536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Госслужбы ЧР по делам юстиции от 16.06.2020 N 136-о(ред. от 18.07.2022)"О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dc:title>
  <dc:creator>Федорова Алевтина Николаевна</dc:creator>
  <cp:lastModifiedBy>Минтранс ЧР Елена Матулене</cp:lastModifiedBy>
  <cp:revision>25</cp:revision>
  <cp:lastPrinted>2022-12-19T06:59:00Z</cp:lastPrinted>
  <dcterms:created xsi:type="dcterms:W3CDTF">2022-08-16T07:44:00Z</dcterms:created>
  <dcterms:modified xsi:type="dcterms:W3CDTF">2022-12-20T10:46:00Z</dcterms:modified>
</cp:coreProperties>
</file>